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5DA" w:rsidRDefault="00BB45DA" w:rsidP="00BB45DA">
      <w:pPr>
        <w:spacing w:after="0"/>
        <w:jc w:val="right"/>
        <w:rPr>
          <w:rFonts w:ascii="Times New Roman" w:hAnsi="Times New Roman" w:cs="Times New Roman"/>
          <w:b/>
          <w:sz w:val="24"/>
          <w:szCs w:val="24"/>
        </w:rPr>
      </w:pPr>
      <w:r>
        <w:rPr>
          <w:rFonts w:ascii="Times New Roman" w:hAnsi="Times New Roman" w:cs="Times New Roman"/>
          <w:b/>
          <w:sz w:val="24"/>
          <w:szCs w:val="24"/>
        </w:rPr>
        <w:t>проект</w:t>
      </w:r>
    </w:p>
    <w:p w:rsidR="00BB45DA" w:rsidRDefault="00BB45DA" w:rsidP="00BB45DA">
      <w:pPr>
        <w:spacing w:after="0"/>
        <w:jc w:val="center"/>
        <w:rPr>
          <w:rFonts w:ascii="Times New Roman" w:hAnsi="Times New Roman" w:cs="Times New Roman"/>
          <w:b/>
          <w:sz w:val="24"/>
          <w:szCs w:val="24"/>
        </w:rPr>
      </w:pPr>
      <w:r>
        <w:rPr>
          <w:rFonts w:ascii="Times New Roman" w:hAnsi="Times New Roman" w:cs="Times New Roman"/>
          <w:b/>
          <w:sz w:val="24"/>
          <w:szCs w:val="24"/>
        </w:rPr>
        <w:t>РОССИЙСКАЯ ФЕДЕРАЦИЯ</w:t>
      </w:r>
    </w:p>
    <w:p w:rsidR="00BB45DA" w:rsidRDefault="00BB45DA" w:rsidP="00BB45DA">
      <w:pPr>
        <w:spacing w:after="0"/>
        <w:jc w:val="center"/>
        <w:rPr>
          <w:rFonts w:ascii="Times New Roman" w:hAnsi="Times New Roman" w:cs="Times New Roman"/>
          <w:b/>
          <w:sz w:val="24"/>
          <w:szCs w:val="24"/>
        </w:rPr>
      </w:pPr>
      <w:r>
        <w:rPr>
          <w:rFonts w:ascii="Times New Roman" w:hAnsi="Times New Roman" w:cs="Times New Roman"/>
          <w:b/>
          <w:sz w:val="24"/>
          <w:szCs w:val="24"/>
        </w:rPr>
        <w:t>РЕСПУБЛИКА ХАКАСИЯ</w:t>
      </w:r>
    </w:p>
    <w:p w:rsidR="00BB45DA" w:rsidRDefault="00BB45DA" w:rsidP="00BB45DA">
      <w:pPr>
        <w:spacing w:after="0"/>
        <w:jc w:val="center"/>
        <w:rPr>
          <w:rFonts w:ascii="Times New Roman" w:hAnsi="Times New Roman" w:cs="Times New Roman"/>
          <w:b/>
          <w:sz w:val="24"/>
          <w:szCs w:val="24"/>
        </w:rPr>
      </w:pPr>
      <w:r>
        <w:rPr>
          <w:rFonts w:ascii="Times New Roman" w:hAnsi="Times New Roman" w:cs="Times New Roman"/>
          <w:b/>
          <w:sz w:val="24"/>
          <w:szCs w:val="24"/>
        </w:rPr>
        <w:t>СОВЕТ ДЕПУТАТОВ ГОРОДА СОРСКА</w:t>
      </w:r>
    </w:p>
    <w:p w:rsidR="00BB45DA" w:rsidRDefault="00BB45DA" w:rsidP="00BB45DA">
      <w:pPr>
        <w:spacing w:after="0"/>
        <w:rPr>
          <w:rFonts w:ascii="Times New Roman" w:hAnsi="Times New Roman" w:cs="Times New Roman"/>
          <w:b/>
          <w:sz w:val="24"/>
          <w:szCs w:val="24"/>
        </w:rPr>
      </w:pPr>
    </w:p>
    <w:p w:rsidR="00BB45DA" w:rsidRDefault="00BB45DA" w:rsidP="00BB45DA">
      <w:pPr>
        <w:spacing w:after="0"/>
        <w:jc w:val="center"/>
        <w:rPr>
          <w:rFonts w:ascii="Times New Roman" w:hAnsi="Times New Roman" w:cs="Times New Roman"/>
          <w:b/>
          <w:sz w:val="24"/>
          <w:szCs w:val="24"/>
        </w:rPr>
      </w:pPr>
      <w:r>
        <w:rPr>
          <w:rFonts w:ascii="Times New Roman" w:hAnsi="Times New Roman" w:cs="Times New Roman"/>
          <w:b/>
          <w:sz w:val="24"/>
          <w:szCs w:val="24"/>
        </w:rPr>
        <w:t>РЕШЕНИЕ</w:t>
      </w:r>
    </w:p>
    <w:p w:rsidR="00BB45DA" w:rsidRDefault="00BB45DA" w:rsidP="00BB45DA">
      <w:pPr>
        <w:spacing w:after="0"/>
        <w:rPr>
          <w:rFonts w:ascii="Times New Roman" w:hAnsi="Times New Roman" w:cs="Times New Roman"/>
          <w:b/>
          <w:sz w:val="24"/>
          <w:szCs w:val="24"/>
        </w:rPr>
      </w:pPr>
    </w:p>
    <w:p w:rsidR="00BB45DA" w:rsidRDefault="00BB45DA" w:rsidP="00BB45DA">
      <w:pPr>
        <w:spacing w:after="0"/>
        <w:rPr>
          <w:rFonts w:ascii="Times New Roman" w:hAnsi="Times New Roman" w:cs="Times New Roman"/>
          <w:b/>
          <w:bCs/>
          <w:sz w:val="24"/>
          <w:szCs w:val="24"/>
        </w:rPr>
      </w:pPr>
      <w:r>
        <w:rPr>
          <w:rFonts w:ascii="Times New Roman" w:hAnsi="Times New Roman" w:cs="Times New Roman"/>
          <w:b/>
          <w:bCs/>
          <w:sz w:val="24"/>
          <w:szCs w:val="24"/>
        </w:rPr>
        <w:t>31 января 2017 года</w:t>
      </w:r>
      <w:r>
        <w:rPr>
          <w:rFonts w:ascii="Times New Roman" w:hAnsi="Times New Roman" w:cs="Times New Roman"/>
          <w:b/>
          <w:bCs/>
          <w:sz w:val="24"/>
          <w:szCs w:val="24"/>
        </w:rPr>
        <w:tab/>
      </w:r>
      <w:r>
        <w:rPr>
          <w:rFonts w:ascii="Times New Roman" w:hAnsi="Times New Roman" w:cs="Times New Roman"/>
          <w:b/>
          <w:bCs/>
          <w:sz w:val="24"/>
          <w:szCs w:val="24"/>
        </w:rPr>
        <w:tab/>
        <w:t xml:space="preserve">                                                                      № _____</w:t>
      </w:r>
    </w:p>
    <w:p w:rsidR="00BB45DA" w:rsidRDefault="00BB45DA" w:rsidP="00BB45DA">
      <w:pPr>
        <w:spacing w:after="0" w:line="240" w:lineRule="auto"/>
        <w:ind w:firstLine="708"/>
        <w:rPr>
          <w:rFonts w:ascii="Times New Roman" w:eastAsia="Times New Roman" w:hAnsi="Times New Roman" w:cs="Times New Roman"/>
          <w:color w:val="222222"/>
          <w:sz w:val="24"/>
          <w:szCs w:val="24"/>
          <w:lang w:eastAsia="ru-RU"/>
        </w:rPr>
      </w:pPr>
    </w:p>
    <w:p w:rsidR="00BB45DA" w:rsidRDefault="00BB45DA" w:rsidP="00BB45DA">
      <w:pPr>
        <w:spacing w:after="0" w:line="240" w:lineRule="auto"/>
        <w:ind w:firstLine="708"/>
        <w:rPr>
          <w:rFonts w:ascii="Times New Roman" w:eastAsia="Times New Roman" w:hAnsi="Times New Roman" w:cs="Times New Roman"/>
          <w:color w:val="222222"/>
          <w:sz w:val="24"/>
          <w:szCs w:val="24"/>
          <w:lang w:eastAsia="ru-RU"/>
        </w:rPr>
      </w:pPr>
    </w:p>
    <w:p w:rsidR="00BB45DA" w:rsidRDefault="00BB45DA" w:rsidP="00BB45DA">
      <w:pPr>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Об утверждении положения о порядке сдачи</w:t>
      </w:r>
    </w:p>
    <w:p w:rsidR="00BB45DA" w:rsidRDefault="00BB45DA" w:rsidP="00BB45DA">
      <w:pPr>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квалификационного экзамена и присвоение </w:t>
      </w:r>
    </w:p>
    <w:p w:rsidR="00BB45DA" w:rsidRDefault="00BB45DA" w:rsidP="00BB45DA">
      <w:pPr>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классных чинов лицам, замещающим должности</w:t>
      </w:r>
    </w:p>
    <w:p w:rsidR="00BB45DA" w:rsidRDefault="00BB45DA" w:rsidP="00BB45DA">
      <w:pPr>
        <w:spacing w:after="0" w:line="240" w:lineRule="auto"/>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муниципальной службы контрольно-счетной палаты города Сорска </w:t>
      </w:r>
    </w:p>
    <w:p w:rsidR="00BB45DA" w:rsidRDefault="00BB45DA" w:rsidP="00BB45DA">
      <w:pPr>
        <w:shd w:val="clear" w:color="auto" w:fill="FFFFFF"/>
        <w:spacing w:after="0" w:line="240" w:lineRule="auto"/>
        <w:ind w:firstLine="426"/>
        <w:jc w:val="both"/>
        <w:rPr>
          <w:rFonts w:ascii="Times New Roman" w:eastAsia="Times New Roman" w:hAnsi="Times New Roman" w:cs="Times New Roman"/>
          <w:color w:val="222222"/>
          <w:sz w:val="24"/>
          <w:szCs w:val="24"/>
          <w:lang w:eastAsia="ru-RU"/>
        </w:rPr>
      </w:pPr>
    </w:p>
    <w:p w:rsidR="00BB45DA" w:rsidRDefault="00BB45DA" w:rsidP="00BB45DA">
      <w:pPr>
        <w:shd w:val="clear" w:color="auto" w:fill="FFFFFF"/>
        <w:spacing w:after="0" w:line="240" w:lineRule="auto"/>
        <w:ind w:firstLine="708"/>
        <w:jc w:val="both"/>
        <w:rPr>
          <w:rFonts w:ascii="Times New Roman" w:eastAsia="Times New Roman" w:hAnsi="Times New Roman" w:cs="Times New Roman"/>
          <w:color w:val="222222"/>
          <w:sz w:val="24"/>
          <w:szCs w:val="24"/>
          <w:lang w:eastAsia="ru-RU"/>
        </w:rPr>
      </w:pPr>
      <w:proofErr w:type="gramStart"/>
      <w:r>
        <w:rPr>
          <w:rFonts w:ascii="Times New Roman" w:eastAsia="Times New Roman" w:hAnsi="Times New Roman" w:cs="Times New Roman"/>
          <w:color w:val="222222"/>
          <w:sz w:val="24"/>
          <w:szCs w:val="24"/>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02.03.2007 № 25-ФЗ «О муниципальной службе в Российской Федерации», Законом Республики Хакасия от 06.07.2007 «О муниципальной службе в Республике Хакасия», Законом Республики Хакасия от 10.10.2016 № 63 – ЗРХ  «О классных чинах муниципальных служащих в Республике Хакасия», Уставом муниципального образования город Сорск,  </w:t>
      </w:r>
      <w:proofErr w:type="gramEnd"/>
    </w:p>
    <w:p w:rsidR="00BB45DA" w:rsidRDefault="00BB45DA" w:rsidP="00BB45DA">
      <w:pPr>
        <w:shd w:val="clear" w:color="auto" w:fill="FFFFFF"/>
        <w:spacing w:after="0" w:line="240" w:lineRule="auto"/>
        <w:ind w:firstLine="708"/>
        <w:jc w:val="both"/>
        <w:rPr>
          <w:rFonts w:ascii="Times New Roman" w:eastAsia="Times New Roman" w:hAnsi="Times New Roman" w:cs="Times New Roman"/>
          <w:color w:val="222222"/>
          <w:sz w:val="24"/>
          <w:szCs w:val="24"/>
          <w:lang w:eastAsia="ru-RU"/>
        </w:rPr>
      </w:pPr>
    </w:p>
    <w:p w:rsidR="00BB45DA" w:rsidRDefault="00BB45DA" w:rsidP="00BB45DA">
      <w:pPr>
        <w:ind w:firstLine="708"/>
        <w:rPr>
          <w:rFonts w:ascii="Times New Roman" w:hAnsi="Times New Roman" w:cs="Times New Roman"/>
          <w:sz w:val="24"/>
          <w:szCs w:val="24"/>
        </w:rPr>
      </w:pPr>
      <w:r>
        <w:rPr>
          <w:rFonts w:ascii="Times New Roman" w:hAnsi="Times New Roman" w:cs="Times New Roman"/>
          <w:sz w:val="24"/>
          <w:szCs w:val="24"/>
        </w:rPr>
        <w:t xml:space="preserve">Совет депутатов </w:t>
      </w:r>
      <w:r w:rsidR="00AF7925">
        <w:rPr>
          <w:rFonts w:ascii="Times New Roman" w:hAnsi="Times New Roman" w:cs="Times New Roman"/>
          <w:b/>
          <w:sz w:val="24"/>
          <w:szCs w:val="24"/>
        </w:rPr>
        <w:t>РЕШИЛ</w:t>
      </w:r>
      <w:r>
        <w:rPr>
          <w:rFonts w:ascii="Times New Roman" w:hAnsi="Times New Roman" w:cs="Times New Roman"/>
          <w:b/>
          <w:sz w:val="24"/>
          <w:szCs w:val="24"/>
        </w:rPr>
        <w:t>:</w:t>
      </w:r>
      <w:r>
        <w:rPr>
          <w:rFonts w:ascii="Times New Roman" w:hAnsi="Times New Roman" w:cs="Times New Roman"/>
          <w:sz w:val="24"/>
          <w:szCs w:val="24"/>
        </w:rPr>
        <w:t xml:space="preserve">   </w:t>
      </w:r>
    </w:p>
    <w:p w:rsidR="00BB45DA" w:rsidRDefault="00BB45DA" w:rsidP="00BB45DA">
      <w:pPr>
        <w:spacing w:after="0" w:line="240" w:lineRule="auto"/>
        <w:ind w:firstLine="708"/>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1. Утвердить Положение </w:t>
      </w:r>
      <w:r>
        <w:rPr>
          <w:rFonts w:ascii="Times New Roman" w:eastAsia="Times New Roman" w:hAnsi="Times New Roman" w:cs="Times New Roman"/>
          <w:color w:val="222222"/>
          <w:spacing w:val="-9"/>
          <w:sz w:val="24"/>
          <w:szCs w:val="24"/>
          <w:lang w:eastAsia="ru-RU"/>
        </w:rPr>
        <w:t xml:space="preserve">о </w:t>
      </w:r>
      <w:r>
        <w:rPr>
          <w:rFonts w:ascii="Times New Roman" w:eastAsia="Times New Roman" w:hAnsi="Times New Roman" w:cs="Times New Roman"/>
          <w:color w:val="222222"/>
          <w:sz w:val="24"/>
          <w:szCs w:val="24"/>
          <w:lang w:eastAsia="ru-RU"/>
        </w:rPr>
        <w:t xml:space="preserve">порядке сдачи квалификационного экзамена и </w:t>
      </w:r>
      <w:r>
        <w:rPr>
          <w:rFonts w:ascii="Times New Roman" w:eastAsia="Times New Roman" w:hAnsi="Times New Roman" w:cs="Times New Roman"/>
          <w:color w:val="222222"/>
          <w:spacing w:val="-9"/>
          <w:sz w:val="24"/>
          <w:szCs w:val="24"/>
          <w:lang w:eastAsia="ru-RU"/>
        </w:rPr>
        <w:t>присвоение классных чинов лицам, замещающим должности муниципальной службы</w:t>
      </w:r>
      <w:r>
        <w:rPr>
          <w:rFonts w:ascii="Times New Roman" w:eastAsia="Times New Roman" w:hAnsi="Times New Roman" w:cs="Times New Roman"/>
          <w:color w:val="222222"/>
          <w:sz w:val="24"/>
          <w:szCs w:val="24"/>
          <w:lang w:eastAsia="ru-RU"/>
        </w:rPr>
        <w:t xml:space="preserve">  контрольно-счетной палаты города Сорска. </w:t>
      </w:r>
    </w:p>
    <w:p w:rsidR="00BB45DA" w:rsidRDefault="00BB45DA" w:rsidP="00BB45DA">
      <w:pPr>
        <w:shd w:val="clear" w:color="auto" w:fill="FFFFFF"/>
        <w:spacing w:after="0" w:line="240" w:lineRule="auto"/>
        <w:ind w:firstLine="708"/>
        <w:jc w:val="both"/>
        <w:rPr>
          <w:rFonts w:ascii="Times New Roman" w:eastAsia="Times New Roman" w:hAnsi="Times New Roman" w:cs="Times New Roman"/>
          <w:color w:val="222222"/>
          <w:sz w:val="24"/>
          <w:szCs w:val="24"/>
          <w:lang w:eastAsia="ru-RU"/>
        </w:rPr>
      </w:pPr>
      <w:r>
        <w:rPr>
          <w:rFonts w:ascii="Times New Roman" w:eastAsia="Times New Roman" w:hAnsi="Times New Roman" w:cs="Times New Roman"/>
          <w:color w:val="222222"/>
          <w:sz w:val="24"/>
          <w:szCs w:val="24"/>
          <w:lang w:eastAsia="ru-RU"/>
        </w:rPr>
        <w:t xml:space="preserve">2.  Настоящее </w:t>
      </w:r>
      <w:r w:rsidR="00AF7925">
        <w:rPr>
          <w:rFonts w:ascii="Times New Roman" w:eastAsia="Times New Roman" w:hAnsi="Times New Roman" w:cs="Times New Roman"/>
          <w:color w:val="222222"/>
          <w:sz w:val="24"/>
          <w:szCs w:val="24"/>
          <w:lang w:eastAsia="ru-RU"/>
        </w:rPr>
        <w:t>решение</w:t>
      </w:r>
      <w:r>
        <w:rPr>
          <w:rFonts w:ascii="Times New Roman" w:eastAsia="Times New Roman" w:hAnsi="Times New Roman" w:cs="Times New Roman"/>
          <w:color w:val="222222"/>
          <w:sz w:val="24"/>
          <w:szCs w:val="24"/>
          <w:lang w:eastAsia="ru-RU"/>
        </w:rPr>
        <w:t xml:space="preserve"> вступает в силу со дня его принятия и распространяет свое действие на правоотношения,  возникшие с 01 января 2017 года. </w:t>
      </w:r>
    </w:p>
    <w:p w:rsidR="00BB45DA" w:rsidRDefault="00BB45DA" w:rsidP="00BB45DA">
      <w:pPr>
        <w:shd w:val="clear" w:color="auto" w:fill="FFFFFF"/>
        <w:spacing w:after="0" w:line="240" w:lineRule="auto"/>
        <w:rPr>
          <w:rFonts w:ascii="Times New Roman" w:eastAsia="Times New Roman" w:hAnsi="Times New Roman" w:cs="Times New Roman"/>
          <w:color w:val="222222"/>
          <w:sz w:val="24"/>
          <w:szCs w:val="24"/>
          <w:lang w:eastAsia="ru-RU"/>
        </w:rPr>
      </w:pPr>
    </w:p>
    <w:p w:rsidR="00BB45DA" w:rsidRDefault="00BB45DA" w:rsidP="00BB45DA">
      <w:pPr>
        <w:shd w:val="clear" w:color="auto" w:fill="FFFFFF"/>
        <w:spacing w:after="0" w:line="240" w:lineRule="auto"/>
        <w:rPr>
          <w:rFonts w:ascii="Times New Roman" w:eastAsia="Times New Roman" w:hAnsi="Times New Roman" w:cs="Times New Roman"/>
          <w:color w:val="222222"/>
          <w:sz w:val="24"/>
          <w:szCs w:val="24"/>
          <w:lang w:eastAsia="ru-RU"/>
        </w:rPr>
      </w:pPr>
    </w:p>
    <w:p w:rsidR="00BB45DA" w:rsidRDefault="00BB45DA" w:rsidP="00BB45DA">
      <w:pPr>
        <w:pStyle w:val="ConsPlusNormal"/>
        <w:widowControl/>
        <w:ind w:firstLine="540"/>
        <w:jc w:val="both"/>
        <w:rPr>
          <w:rFonts w:ascii="Times New Roman" w:hAnsi="Times New Roman" w:cs="Times New Roman"/>
          <w:sz w:val="24"/>
          <w:szCs w:val="24"/>
        </w:rPr>
      </w:pPr>
    </w:p>
    <w:p w:rsidR="00BB45DA" w:rsidRDefault="00BB45DA" w:rsidP="00BB45DA">
      <w:pPr>
        <w:spacing w:after="0"/>
        <w:rPr>
          <w:rFonts w:ascii="Times New Roman" w:hAnsi="Times New Roman" w:cs="Times New Roman"/>
          <w:sz w:val="24"/>
          <w:szCs w:val="24"/>
        </w:rPr>
      </w:pPr>
      <w:r>
        <w:rPr>
          <w:rFonts w:ascii="Times New Roman" w:hAnsi="Times New Roman" w:cs="Times New Roman"/>
          <w:sz w:val="24"/>
          <w:szCs w:val="24"/>
        </w:rPr>
        <w:t xml:space="preserve">Председатель Совета депутатов    </w:t>
      </w:r>
    </w:p>
    <w:p w:rsidR="00BB45DA" w:rsidRDefault="00BB45DA" w:rsidP="00BB45DA">
      <w:pPr>
        <w:spacing w:after="0"/>
        <w:rPr>
          <w:rFonts w:ascii="Times New Roman" w:hAnsi="Times New Roman" w:cs="Times New Roman"/>
          <w:sz w:val="24"/>
          <w:szCs w:val="24"/>
        </w:rPr>
      </w:pPr>
      <w:r>
        <w:rPr>
          <w:rFonts w:ascii="Times New Roman" w:hAnsi="Times New Roman" w:cs="Times New Roman"/>
          <w:sz w:val="24"/>
          <w:szCs w:val="24"/>
        </w:rPr>
        <w:t>города Сорска                                                                                                        О.А. Полешко</w:t>
      </w: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BB45DA" w:rsidRDefault="00BB45DA"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ED4A1C" w:rsidRDefault="00ED4A1C"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sidRPr="00ED4A1C">
        <w:rPr>
          <w:rFonts w:ascii="Times New Roman" w:eastAsia="Times New Roman" w:hAnsi="Times New Roman" w:cs="Times New Roman"/>
          <w:color w:val="222222"/>
          <w:sz w:val="26"/>
          <w:szCs w:val="24"/>
          <w:lang w:eastAsia="ru-RU"/>
        </w:rPr>
        <w:t xml:space="preserve">Приложение </w:t>
      </w:r>
      <w:r>
        <w:rPr>
          <w:rFonts w:ascii="Times New Roman" w:eastAsia="Times New Roman" w:hAnsi="Times New Roman" w:cs="Times New Roman"/>
          <w:color w:val="222222"/>
          <w:sz w:val="26"/>
          <w:szCs w:val="24"/>
          <w:lang w:eastAsia="ru-RU"/>
        </w:rPr>
        <w:t xml:space="preserve">1 </w:t>
      </w:r>
    </w:p>
    <w:p w:rsidR="00ED4A1C" w:rsidRDefault="00ED4A1C"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к решению Совета депутатов </w:t>
      </w:r>
      <w:proofErr w:type="gramStart"/>
      <w:r>
        <w:rPr>
          <w:rFonts w:ascii="Times New Roman" w:eastAsia="Times New Roman" w:hAnsi="Times New Roman" w:cs="Times New Roman"/>
          <w:color w:val="222222"/>
          <w:sz w:val="26"/>
          <w:szCs w:val="24"/>
          <w:lang w:eastAsia="ru-RU"/>
        </w:rPr>
        <w:t>г</w:t>
      </w:r>
      <w:proofErr w:type="gramEnd"/>
      <w:r>
        <w:rPr>
          <w:rFonts w:ascii="Times New Roman" w:eastAsia="Times New Roman" w:hAnsi="Times New Roman" w:cs="Times New Roman"/>
          <w:color w:val="222222"/>
          <w:sz w:val="26"/>
          <w:szCs w:val="24"/>
          <w:lang w:eastAsia="ru-RU"/>
        </w:rPr>
        <w:t>. Сорска</w:t>
      </w:r>
    </w:p>
    <w:p w:rsidR="00ED4A1C" w:rsidRPr="00ED4A1C" w:rsidRDefault="00ED4A1C" w:rsidP="00ED4A1C">
      <w:pPr>
        <w:shd w:val="clear" w:color="auto" w:fill="FFFFFF"/>
        <w:spacing w:after="0" w:line="240" w:lineRule="auto"/>
        <w:jc w:val="right"/>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от «___» __________2017 года № ____</w:t>
      </w: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ED4A1C" w:rsidRDefault="00ED4A1C" w:rsidP="00D22FC1">
      <w:pPr>
        <w:shd w:val="clear" w:color="auto" w:fill="FFFFFF"/>
        <w:spacing w:after="0" w:line="240" w:lineRule="auto"/>
        <w:jc w:val="center"/>
        <w:rPr>
          <w:rFonts w:ascii="Georgia" w:eastAsia="Times New Roman" w:hAnsi="Georgia" w:cs="Times New Roman"/>
          <w:color w:val="222222"/>
          <w:sz w:val="26"/>
          <w:szCs w:val="24"/>
          <w:lang w:eastAsia="ru-RU"/>
        </w:rPr>
      </w:pPr>
    </w:p>
    <w:p w:rsidR="00D22FC1" w:rsidRPr="00215FF5" w:rsidRDefault="00D22FC1" w:rsidP="00D22FC1">
      <w:pPr>
        <w:shd w:val="clear" w:color="auto" w:fill="FFFFFF"/>
        <w:spacing w:after="0" w:line="240" w:lineRule="auto"/>
        <w:jc w:val="center"/>
        <w:rPr>
          <w:rFonts w:ascii="Georgia" w:eastAsia="Times New Roman" w:hAnsi="Georgia" w:cs="Times New Roman"/>
          <w:color w:val="222222"/>
          <w:sz w:val="26"/>
          <w:szCs w:val="21"/>
          <w:lang w:eastAsia="ru-RU"/>
        </w:rPr>
      </w:pPr>
      <w:r w:rsidRPr="00215FF5">
        <w:rPr>
          <w:rFonts w:ascii="Georgia" w:eastAsia="Times New Roman" w:hAnsi="Georgia" w:cs="Times New Roman"/>
          <w:color w:val="222222"/>
          <w:sz w:val="26"/>
          <w:szCs w:val="24"/>
          <w:lang w:eastAsia="ru-RU"/>
        </w:rPr>
        <w:t>ПОЛОЖЕНИЕ</w:t>
      </w:r>
    </w:p>
    <w:p w:rsidR="00D22FC1" w:rsidRDefault="00D22FC1" w:rsidP="00D22FC1">
      <w:pPr>
        <w:shd w:val="clear" w:color="auto" w:fill="FFFFFF"/>
        <w:spacing w:after="0" w:line="240" w:lineRule="auto"/>
        <w:jc w:val="center"/>
        <w:rPr>
          <w:rFonts w:ascii="Georgia" w:eastAsia="Times New Roman" w:hAnsi="Georgia" w:cs="Times New Roman"/>
          <w:color w:val="222222"/>
          <w:sz w:val="26"/>
          <w:szCs w:val="24"/>
          <w:lang w:eastAsia="ru-RU"/>
        </w:rPr>
      </w:pPr>
      <w:r w:rsidRPr="00215FF5">
        <w:rPr>
          <w:rFonts w:ascii="Georgia" w:eastAsia="Times New Roman" w:hAnsi="Georgia" w:cs="Times New Roman"/>
          <w:color w:val="222222"/>
          <w:sz w:val="26"/>
          <w:szCs w:val="24"/>
          <w:lang w:eastAsia="ru-RU"/>
        </w:rPr>
        <w:t xml:space="preserve">о </w:t>
      </w:r>
      <w:r>
        <w:rPr>
          <w:rFonts w:ascii="Georgia" w:eastAsia="Times New Roman" w:hAnsi="Georgia" w:cs="Times New Roman"/>
          <w:color w:val="222222"/>
          <w:sz w:val="26"/>
          <w:szCs w:val="24"/>
          <w:lang w:eastAsia="ru-RU"/>
        </w:rPr>
        <w:t xml:space="preserve">порядке сдачи квалификационного экзамена и </w:t>
      </w:r>
    </w:p>
    <w:p w:rsidR="00D22FC1" w:rsidRDefault="00D22FC1" w:rsidP="00D22FC1">
      <w:pPr>
        <w:shd w:val="clear" w:color="auto" w:fill="FFFFFF"/>
        <w:spacing w:after="0" w:line="240" w:lineRule="auto"/>
        <w:jc w:val="center"/>
        <w:rPr>
          <w:rFonts w:ascii="Georgia" w:eastAsia="Times New Roman" w:hAnsi="Georgia" w:cs="Times New Roman"/>
          <w:color w:val="222222"/>
          <w:sz w:val="26"/>
          <w:szCs w:val="24"/>
          <w:lang w:eastAsia="ru-RU"/>
        </w:rPr>
      </w:pPr>
      <w:r>
        <w:rPr>
          <w:rFonts w:ascii="Georgia" w:eastAsia="Times New Roman" w:hAnsi="Georgia" w:cs="Times New Roman"/>
          <w:color w:val="222222"/>
          <w:sz w:val="26"/>
          <w:szCs w:val="24"/>
          <w:lang w:eastAsia="ru-RU"/>
        </w:rPr>
        <w:t>присвоение</w:t>
      </w:r>
      <w:r w:rsidRPr="00215FF5">
        <w:rPr>
          <w:rFonts w:ascii="Georgia" w:eastAsia="Times New Roman" w:hAnsi="Georgia" w:cs="Times New Roman"/>
          <w:color w:val="222222"/>
          <w:sz w:val="26"/>
          <w:szCs w:val="24"/>
          <w:lang w:eastAsia="ru-RU"/>
        </w:rPr>
        <w:t xml:space="preserve"> классных чинов лицам, замещающим должн</w:t>
      </w:r>
      <w:r>
        <w:rPr>
          <w:rFonts w:ascii="Georgia" w:eastAsia="Times New Roman" w:hAnsi="Georgia" w:cs="Times New Roman"/>
          <w:color w:val="222222"/>
          <w:sz w:val="26"/>
          <w:szCs w:val="24"/>
          <w:lang w:eastAsia="ru-RU"/>
        </w:rPr>
        <w:t xml:space="preserve">ости </w:t>
      </w:r>
      <w:r w:rsidRPr="00215FF5">
        <w:rPr>
          <w:rFonts w:ascii="Georgia" w:eastAsia="Times New Roman" w:hAnsi="Georgia" w:cs="Times New Roman"/>
          <w:color w:val="222222"/>
          <w:sz w:val="26"/>
          <w:szCs w:val="24"/>
          <w:lang w:eastAsia="ru-RU"/>
        </w:rPr>
        <w:t>муниципальн</w:t>
      </w:r>
      <w:r>
        <w:rPr>
          <w:rFonts w:ascii="Georgia" w:eastAsia="Times New Roman" w:hAnsi="Georgia" w:cs="Times New Roman"/>
          <w:color w:val="222222"/>
          <w:sz w:val="26"/>
          <w:szCs w:val="24"/>
          <w:lang w:eastAsia="ru-RU"/>
        </w:rPr>
        <w:t>ой</w:t>
      </w:r>
      <w:r w:rsidRPr="00215FF5">
        <w:rPr>
          <w:rFonts w:ascii="Georgia" w:eastAsia="Times New Roman" w:hAnsi="Georgia" w:cs="Times New Roman"/>
          <w:color w:val="222222"/>
          <w:sz w:val="26"/>
          <w:szCs w:val="24"/>
          <w:lang w:eastAsia="ru-RU"/>
        </w:rPr>
        <w:t xml:space="preserve"> служ</w:t>
      </w:r>
      <w:r>
        <w:rPr>
          <w:rFonts w:ascii="Georgia" w:eastAsia="Times New Roman" w:hAnsi="Georgia" w:cs="Times New Roman"/>
          <w:color w:val="222222"/>
          <w:sz w:val="26"/>
          <w:szCs w:val="24"/>
          <w:lang w:eastAsia="ru-RU"/>
        </w:rPr>
        <w:t xml:space="preserve">бы, муниципальными служащими контрольно-счетной палаты </w:t>
      </w:r>
      <w:r w:rsidRPr="00215FF5">
        <w:rPr>
          <w:rFonts w:ascii="Georgia" w:eastAsia="Times New Roman" w:hAnsi="Georgia" w:cs="Times New Roman"/>
          <w:color w:val="222222"/>
          <w:sz w:val="26"/>
          <w:szCs w:val="24"/>
          <w:lang w:eastAsia="ru-RU"/>
        </w:rPr>
        <w:t>города Сорска</w:t>
      </w:r>
      <w:r>
        <w:rPr>
          <w:rFonts w:ascii="Georgia" w:eastAsia="Times New Roman" w:hAnsi="Georgia" w:cs="Times New Roman"/>
          <w:color w:val="222222"/>
          <w:sz w:val="26"/>
          <w:szCs w:val="24"/>
          <w:lang w:eastAsia="ru-RU"/>
        </w:rPr>
        <w:t xml:space="preserve"> </w:t>
      </w:r>
    </w:p>
    <w:p w:rsidR="00D22FC1" w:rsidRPr="00215FF5" w:rsidRDefault="00D22FC1" w:rsidP="00D22FC1">
      <w:pPr>
        <w:shd w:val="clear" w:color="auto" w:fill="FFFFFF"/>
        <w:spacing w:after="0" w:line="240" w:lineRule="auto"/>
        <w:rPr>
          <w:rFonts w:ascii="Georgia" w:eastAsia="Times New Roman" w:hAnsi="Georgia" w:cs="Times New Roman"/>
          <w:color w:val="222222"/>
          <w:sz w:val="26"/>
          <w:szCs w:val="21"/>
          <w:lang w:eastAsia="ru-RU"/>
        </w:rPr>
      </w:pPr>
      <w:r w:rsidRPr="00215FF5">
        <w:rPr>
          <w:rFonts w:ascii="Georgia" w:eastAsia="Times New Roman" w:hAnsi="Georgia" w:cs="Times New Roman"/>
          <w:color w:val="222222"/>
          <w:sz w:val="26"/>
          <w:szCs w:val="21"/>
          <w:lang w:eastAsia="ru-RU"/>
        </w:rPr>
        <w:t> </w:t>
      </w:r>
    </w:p>
    <w:p w:rsidR="00D22FC1" w:rsidRPr="0079297D" w:rsidRDefault="00D22FC1" w:rsidP="00D22FC1">
      <w:pPr>
        <w:spacing w:after="0" w:line="240" w:lineRule="auto"/>
        <w:ind w:firstLine="708"/>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Настоящее Положение в соответствии с законом Республики Хакасия от 10.10.2016 № 63-ЗРХ  «О классных чинах муниципальных служащих в Республике Хакасия» регулирует отношения, возникающие в связи с присвоением и сохранением классных чинов лицам, замещающим должности</w:t>
      </w:r>
      <w:r>
        <w:rPr>
          <w:rFonts w:ascii="Times New Roman" w:eastAsia="Times New Roman" w:hAnsi="Times New Roman" w:cs="Times New Roman"/>
          <w:color w:val="222222"/>
          <w:sz w:val="26"/>
          <w:szCs w:val="24"/>
          <w:lang w:eastAsia="ru-RU"/>
        </w:rPr>
        <w:t xml:space="preserve"> муниципальной службы и </w:t>
      </w:r>
      <w:r w:rsidRPr="00215FF5">
        <w:rPr>
          <w:rFonts w:ascii="Times New Roman" w:eastAsia="Times New Roman" w:hAnsi="Times New Roman" w:cs="Times New Roman"/>
          <w:color w:val="222222"/>
          <w:sz w:val="26"/>
          <w:szCs w:val="24"/>
          <w:lang w:eastAsia="ru-RU"/>
        </w:rPr>
        <w:t xml:space="preserve">муниципальным служащим (далее - муниципальные служащие) в </w:t>
      </w:r>
      <w:r>
        <w:rPr>
          <w:rFonts w:ascii="Times New Roman" w:eastAsia="Times New Roman" w:hAnsi="Times New Roman" w:cs="Times New Roman"/>
          <w:color w:val="222222"/>
          <w:sz w:val="26"/>
          <w:szCs w:val="24"/>
          <w:lang w:eastAsia="ru-RU"/>
        </w:rPr>
        <w:t>контрольно-счетной палате</w:t>
      </w:r>
      <w:r w:rsidRPr="00215FF5">
        <w:rPr>
          <w:rFonts w:ascii="Times New Roman" w:eastAsia="Times New Roman" w:hAnsi="Times New Roman" w:cs="Times New Roman"/>
          <w:color w:val="222222"/>
          <w:sz w:val="26"/>
          <w:szCs w:val="24"/>
          <w:lang w:eastAsia="ru-RU"/>
        </w:rPr>
        <w:t xml:space="preserve"> города Сорска</w:t>
      </w:r>
      <w:r>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1"/>
          <w:lang w:eastAsia="ru-RU"/>
        </w:rPr>
      </w:pPr>
    </w:p>
    <w:p w:rsidR="00D22FC1" w:rsidRPr="00215FF5" w:rsidRDefault="00D22FC1" w:rsidP="00D22FC1">
      <w:pPr>
        <w:shd w:val="clear" w:color="auto" w:fill="FFFFFF"/>
        <w:spacing w:after="12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1</w:t>
      </w:r>
      <w:r w:rsidRPr="00215FF5">
        <w:rPr>
          <w:rFonts w:ascii="Times New Roman" w:eastAsia="Times New Roman" w:hAnsi="Times New Roman" w:cs="Times New Roman"/>
          <w:b/>
          <w:bCs/>
          <w:color w:val="222222"/>
          <w:sz w:val="26"/>
          <w:szCs w:val="24"/>
          <w:lang w:eastAsia="ru-RU"/>
        </w:rPr>
        <w:t>. Общие положения</w:t>
      </w:r>
    </w:p>
    <w:p w:rsidR="00D22FC1" w:rsidRPr="00215FF5" w:rsidRDefault="00D22FC1" w:rsidP="00D22FC1">
      <w:pPr>
        <w:spacing w:after="0" w:line="240" w:lineRule="auto"/>
        <w:ind w:firstLine="708"/>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1. Классный чин присваивается муниципальному служащему, соответствующему квалификационным требованиям, предъявляемым к должностям муниципальной службы в </w:t>
      </w:r>
      <w:r>
        <w:rPr>
          <w:rFonts w:ascii="Times New Roman" w:eastAsia="Times New Roman" w:hAnsi="Times New Roman" w:cs="Times New Roman"/>
          <w:color w:val="222222"/>
          <w:sz w:val="26"/>
          <w:szCs w:val="24"/>
          <w:lang w:eastAsia="ru-RU"/>
        </w:rPr>
        <w:t>контрольно-счетной палате</w:t>
      </w:r>
      <w:r w:rsidRPr="00215FF5">
        <w:rPr>
          <w:rFonts w:ascii="Times New Roman" w:eastAsia="Times New Roman" w:hAnsi="Times New Roman" w:cs="Times New Roman"/>
          <w:color w:val="222222"/>
          <w:sz w:val="26"/>
          <w:szCs w:val="24"/>
          <w:lang w:eastAsia="ru-RU"/>
        </w:rPr>
        <w:t xml:space="preserve"> города Сорска (далее - должность муниципальной службы).</w:t>
      </w:r>
    </w:p>
    <w:p w:rsidR="00D22FC1" w:rsidRPr="00D83DFD" w:rsidRDefault="00D22FC1" w:rsidP="00D22FC1">
      <w:pPr>
        <w:shd w:val="clear" w:color="auto" w:fill="FFFFFF"/>
        <w:spacing w:after="0" w:line="240" w:lineRule="auto"/>
        <w:ind w:firstLine="540"/>
        <w:jc w:val="both"/>
        <w:rPr>
          <w:rFonts w:ascii="Times New Roman" w:eastAsia="Times New Roman" w:hAnsi="Times New Roman" w:cs="Times New Roman"/>
          <w:sz w:val="26"/>
          <w:szCs w:val="24"/>
          <w:lang w:eastAsia="ru-RU"/>
        </w:rPr>
      </w:pPr>
      <w:r w:rsidRPr="00D83DFD">
        <w:rPr>
          <w:rFonts w:ascii="Times New Roman" w:eastAsia="Times New Roman" w:hAnsi="Times New Roman" w:cs="Times New Roman"/>
          <w:sz w:val="26"/>
          <w:szCs w:val="24"/>
          <w:lang w:eastAsia="ru-RU"/>
        </w:rPr>
        <w:t>Муниципальным служащим, замещающим на определенный срок полномочий должности категории "руководители" высшей группы должностей, а также должности категории "помощники (советники)", классные чины присваиваются без проведения квалификационных экзаменов.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D83DFD">
        <w:rPr>
          <w:rFonts w:ascii="Times New Roman" w:eastAsia="Times New Roman" w:hAnsi="Times New Roman" w:cs="Times New Roman"/>
          <w:sz w:val="26"/>
          <w:szCs w:val="24"/>
          <w:lang w:eastAsia="ru-RU"/>
        </w:rPr>
        <w:t>2. Классный чин может быть первым или очередным</w:t>
      </w:r>
      <w:r w:rsidRPr="00215FF5">
        <w:rPr>
          <w:rFonts w:ascii="Times New Roman" w:eastAsia="Times New Roman" w:hAnsi="Times New Roman" w:cs="Times New Roman"/>
          <w:color w:val="222222"/>
          <w:sz w:val="26"/>
          <w:szCs w:val="24"/>
          <w:lang w:eastAsia="ru-RU"/>
        </w:rPr>
        <w:t>. Первый классный чин присваивается по результатам квалификационного экзамена или в установленных настоящим Положением случаях без сдачи квалификационного экзамена. Очередные классные чины</w:t>
      </w:r>
      <w:r>
        <w:rPr>
          <w:rFonts w:ascii="Times New Roman" w:eastAsia="Times New Roman" w:hAnsi="Times New Roman" w:cs="Times New Roman"/>
          <w:color w:val="222222"/>
          <w:sz w:val="26"/>
          <w:szCs w:val="24"/>
          <w:lang w:eastAsia="ru-RU"/>
        </w:rPr>
        <w:t xml:space="preserve"> (за исключением муниципальных служащих, замещающих должности муниципальной службы на определенный срок полномочий; муниципальных служащих, замещающих должности муниципальной службы относящихся к высшей группе должностей)</w:t>
      </w:r>
      <w:r w:rsidRPr="00215FF5">
        <w:rPr>
          <w:rFonts w:ascii="Times New Roman" w:eastAsia="Times New Roman" w:hAnsi="Times New Roman" w:cs="Times New Roman"/>
          <w:color w:val="222222"/>
          <w:sz w:val="26"/>
          <w:szCs w:val="24"/>
          <w:lang w:eastAsia="ru-RU"/>
        </w:rPr>
        <w:t xml:space="preserve"> присваиваются без проведения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2. Порядок присвоения</w:t>
      </w:r>
      <w:r w:rsidRPr="00215FF5">
        <w:rPr>
          <w:rFonts w:ascii="Times New Roman" w:eastAsia="Times New Roman" w:hAnsi="Times New Roman" w:cs="Times New Roman"/>
          <w:b/>
          <w:bCs/>
          <w:color w:val="222222"/>
          <w:sz w:val="26"/>
          <w:szCs w:val="24"/>
          <w:lang w:eastAsia="ru-RU"/>
        </w:rPr>
        <w:t xml:space="preserve"> классных чинов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w:t>
      </w:r>
      <w:r w:rsidRPr="00215FF5">
        <w:rPr>
          <w:rFonts w:ascii="Times New Roman" w:eastAsia="Times New Roman" w:hAnsi="Times New Roman" w:cs="Times New Roman"/>
          <w:color w:val="222222"/>
          <w:sz w:val="26"/>
          <w:szCs w:val="24"/>
          <w:lang w:eastAsia="ru-RU"/>
        </w:rPr>
        <w:t xml:space="preserve"> Классные чины присваиваются муниципальным служащим персонально с соблюдением последовательности от 3 до 1-го класса, в соответствии с замещаемой должностью муниципальной службы в пределах группы должностей муниципальной службы, с учетом профессионального уровня, продолжительности замещения должности муниципальной службы или срока пребывания в предыдущем классном 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4</w:t>
      </w:r>
      <w:r w:rsidRPr="00215FF5">
        <w:rPr>
          <w:rFonts w:ascii="Times New Roman" w:eastAsia="Times New Roman" w:hAnsi="Times New Roman" w:cs="Times New Roman"/>
          <w:color w:val="222222"/>
          <w:sz w:val="26"/>
          <w:szCs w:val="24"/>
          <w:lang w:eastAsia="ru-RU"/>
        </w:rPr>
        <w:t>. Первыми классными чинами являются: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для высшей группы должностей муниципальной службы - действительный муниципальный советник  3-го класса;</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для главной группы должностей муниципальной службы - муниципальный советник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lastRenderedPageBreak/>
        <w:t>3) для ведущей группы должностей муниципальной службы - советник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4) для старшей группы должностей муниципальной службы -  референт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5) для младшей группы должностей муниципальной службы – секретарь муниципальной службы 3-го класса.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5</w:t>
      </w:r>
      <w:r w:rsidRPr="00215FF5">
        <w:rPr>
          <w:rFonts w:ascii="Times New Roman" w:eastAsia="Times New Roman" w:hAnsi="Times New Roman" w:cs="Times New Roman"/>
          <w:color w:val="222222"/>
          <w:sz w:val="26"/>
          <w:szCs w:val="24"/>
          <w:lang w:eastAsia="ru-RU"/>
        </w:rPr>
        <w:t>. Муниципальному служащему, назначенному на более высокую должность муниципальной службы, чем замещаемая им ранее может быть присвоен классный чин, являющимся первым для этой группы должностей муниципальной службы, если этот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Классный чин присваивается муниципальному служащему после успешного завершения испытания, а если испытание не устанавливалось, то не ранее чем через три месяца после его  назначения на должность муниципальной службы.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6. </w:t>
      </w:r>
      <w:r w:rsidRPr="00215FF5">
        <w:rPr>
          <w:rFonts w:ascii="Times New Roman" w:eastAsia="Times New Roman" w:hAnsi="Times New Roman" w:cs="Times New Roman"/>
          <w:color w:val="222222"/>
          <w:sz w:val="26"/>
          <w:szCs w:val="24"/>
          <w:lang w:eastAsia="ru-RU"/>
        </w:rPr>
        <w:t xml:space="preserve">Муниципальному служащему, замещающему должности муниципальной службы  на </w:t>
      </w:r>
      <w:r>
        <w:rPr>
          <w:rFonts w:ascii="Times New Roman" w:eastAsia="Times New Roman" w:hAnsi="Times New Roman" w:cs="Times New Roman"/>
          <w:color w:val="222222"/>
          <w:sz w:val="26"/>
          <w:szCs w:val="24"/>
          <w:lang w:eastAsia="ru-RU"/>
        </w:rPr>
        <w:t xml:space="preserve">не </w:t>
      </w:r>
      <w:r w:rsidRPr="00215FF5">
        <w:rPr>
          <w:rFonts w:ascii="Times New Roman" w:eastAsia="Times New Roman" w:hAnsi="Times New Roman" w:cs="Times New Roman"/>
          <w:color w:val="222222"/>
          <w:sz w:val="26"/>
          <w:szCs w:val="24"/>
          <w:lang w:eastAsia="ru-RU"/>
        </w:rPr>
        <w:t>определенный срок полномочий</w:t>
      </w:r>
      <w:r w:rsidRPr="009611E0">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первый и очередной классный чин присваиваются</w:t>
      </w:r>
      <w:r w:rsidRPr="00215FF5">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без проведения квалификационного экзамена на основании заявления служащего и отзыва руководителя.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Муниципальному служащему, замещающему должности муниципальной службы на определенный срок полномочий (за исключением муниципальных служащих, замещающих должности муниципальной службы, относящихся к высшей группе должностей), классные чины присваиваются по результатам квалификационного экзамена.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8</w:t>
      </w:r>
      <w:r w:rsidRPr="00215FF5">
        <w:rPr>
          <w:rFonts w:ascii="Times New Roman" w:eastAsia="Times New Roman" w:hAnsi="Times New Roman" w:cs="Times New Roman"/>
          <w:color w:val="222222"/>
          <w:sz w:val="26"/>
          <w:szCs w:val="24"/>
          <w:lang w:eastAsia="ru-RU"/>
        </w:rPr>
        <w:t>. Очередной классный чин присваивается муниципальному служащему по истечении установленного срока пребывания в предыдущем классном чине, и при условии, что он замещает должность муниципальной службы, для которой предусмотрен классный чин, равный или более высокий, чем классный чин, присваиваемый муниципальному служащему.</w:t>
      </w:r>
    </w:p>
    <w:p w:rsidR="00D22FC1" w:rsidRPr="00D941C6"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9</w:t>
      </w:r>
      <w:r w:rsidRPr="00D941C6">
        <w:rPr>
          <w:rFonts w:ascii="Times New Roman" w:eastAsia="Times New Roman" w:hAnsi="Times New Roman" w:cs="Times New Roman"/>
          <w:color w:val="222222"/>
          <w:sz w:val="26"/>
          <w:szCs w:val="24"/>
          <w:lang w:eastAsia="ru-RU"/>
        </w:rPr>
        <w:t>. Классные чины муниципальным служащим присваиваются представителем нанимателя (работодателем).</w:t>
      </w:r>
    </w:p>
    <w:p w:rsidR="00D22FC1" w:rsidRPr="00D83DFD" w:rsidRDefault="00D22FC1" w:rsidP="00D22FC1">
      <w:pPr>
        <w:shd w:val="clear" w:color="auto" w:fill="FFFFFF"/>
        <w:spacing w:after="0" w:line="240" w:lineRule="auto"/>
        <w:ind w:firstLine="540"/>
        <w:jc w:val="both"/>
        <w:rPr>
          <w:rFonts w:ascii="Times New Roman" w:eastAsia="Times New Roman" w:hAnsi="Times New Roman" w:cs="Times New Roman"/>
          <w:sz w:val="26"/>
          <w:szCs w:val="24"/>
          <w:lang w:eastAsia="ru-RU"/>
        </w:rPr>
      </w:pPr>
      <w:r w:rsidRPr="00D83DFD">
        <w:rPr>
          <w:rFonts w:ascii="Times New Roman" w:eastAsia="Times New Roman" w:hAnsi="Times New Roman" w:cs="Times New Roman"/>
          <w:sz w:val="26"/>
          <w:szCs w:val="24"/>
          <w:lang w:eastAsia="ru-RU"/>
        </w:rPr>
        <w:t>Решение представителя нанимателя (работодателя) о присвоении классного чина оформляется соответствующим правовым актом.</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10</w:t>
      </w:r>
      <w:r w:rsidRPr="00215FF5">
        <w:rPr>
          <w:rFonts w:ascii="Times New Roman" w:eastAsia="Times New Roman" w:hAnsi="Times New Roman" w:cs="Times New Roman"/>
          <w:color w:val="222222"/>
          <w:sz w:val="26"/>
          <w:szCs w:val="24"/>
          <w:lang w:eastAsia="ru-RU"/>
        </w:rPr>
        <w:t>.  Очередной классный чин не присваивается муниципальным служащим, имеющим дисциплинарные взыскания, а также муниципальным служащим, в отношении которых возбуждено уголовное дело.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11</w:t>
      </w:r>
      <w:r w:rsidRPr="00215FF5">
        <w:rPr>
          <w:rFonts w:ascii="Times New Roman" w:eastAsia="Times New Roman" w:hAnsi="Times New Roman" w:cs="Times New Roman"/>
          <w:color w:val="222222"/>
          <w:sz w:val="26"/>
          <w:szCs w:val="24"/>
          <w:lang w:eastAsia="ru-RU"/>
        </w:rPr>
        <w:t>. В качестве меры поощрения за особые отличия в муниципальной службе очередной классный чин муниципальному служащему может быть присвоен: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до истечения срока пребывания в соответствующем классном чине, установленного</w:t>
      </w:r>
      <w:r>
        <w:rPr>
          <w:rFonts w:ascii="Times New Roman" w:eastAsia="Times New Roman" w:hAnsi="Times New Roman" w:cs="Times New Roman"/>
          <w:color w:val="222222"/>
          <w:sz w:val="26"/>
          <w:szCs w:val="24"/>
          <w:lang w:eastAsia="ru-RU"/>
        </w:rPr>
        <w:t xml:space="preserve"> частью 14 статьи</w:t>
      </w:r>
      <w:r w:rsidRPr="00215FF5">
        <w:rPr>
          <w:rFonts w:ascii="Times New Roman" w:eastAsia="Times New Roman" w:hAnsi="Times New Roman" w:cs="Times New Roman"/>
          <w:color w:val="222222"/>
          <w:sz w:val="26"/>
          <w:szCs w:val="24"/>
          <w:lang w:eastAsia="ru-RU"/>
        </w:rPr>
        <w:t xml:space="preserve"> 4 настоящего Положения  для прохождения муниципальной службы в соответствующем классном чине, но не ранее чем через шесть месяцев пребывания в замещаемой должности муниципальной службы, - не выше классного чина, соответствующего этой должности муниципальной службы;</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по истечени</w:t>
      </w:r>
      <w:r>
        <w:rPr>
          <w:rFonts w:ascii="Times New Roman" w:eastAsia="Times New Roman" w:hAnsi="Times New Roman" w:cs="Times New Roman"/>
          <w:color w:val="222222"/>
          <w:sz w:val="26"/>
          <w:szCs w:val="24"/>
          <w:lang w:eastAsia="ru-RU"/>
        </w:rPr>
        <w:t>и срока, установленного частью 15 статьи</w:t>
      </w:r>
      <w:r w:rsidRPr="00215FF5">
        <w:rPr>
          <w:rFonts w:ascii="Times New Roman" w:eastAsia="Times New Roman" w:hAnsi="Times New Roman" w:cs="Times New Roman"/>
          <w:color w:val="222222"/>
          <w:sz w:val="26"/>
          <w:szCs w:val="24"/>
          <w:lang w:eastAsia="ru-RU"/>
        </w:rPr>
        <w:t xml:space="preserve"> 4 для прохождения  в соответствующем классном чине,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lastRenderedPageBreak/>
        <w:t>Статья 3</w:t>
      </w:r>
      <w:r w:rsidRPr="00215FF5">
        <w:rPr>
          <w:rFonts w:ascii="Times New Roman" w:eastAsia="Times New Roman" w:hAnsi="Times New Roman" w:cs="Times New Roman"/>
          <w:b/>
          <w:bCs/>
          <w:color w:val="222222"/>
          <w:sz w:val="26"/>
          <w:szCs w:val="24"/>
          <w:lang w:eastAsia="ru-RU"/>
        </w:rPr>
        <w:t>. Сохранение классных чинов</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12.</w:t>
      </w:r>
      <w:r w:rsidRPr="00215FF5">
        <w:rPr>
          <w:rFonts w:ascii="Times New Roman" w:eastAsia="Times New Roman" w:hAnsi="Times New Roman" w:cs="Times New Roman"/>
          <w:color w:val="222222"/>
          <w:sz w:val="26"/>
          <w:szCs w:val="24"/>
          <w:lang w:eastAsia="ru-RU"/>
        </w:rPr>
        <w:t xml:space="preserve"> Присвоенный классный чин сохраняется за муниципальным служащим при его переводе на другую должность муниципальной службы, при увольнении с муниципальной службы, а также при поступлении на муниципальную службу вновь.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В случае избрания на муниципальную должность лица, имеющего классный чин, ранее присвоенный классный чин сохраняется на время замещения муниципальной должности до присвоения соответствующего классного чина. </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13</w:t>
      </w:r>
      <w:r w:rsidRPr="00215FF5">
        <w:rPr>
          <w:rFonts w:ascii="Times New Roman" w:eastAsia="Times New Roman" w:hAnsi="Times New Roman" w:cs="Times New Roman"/>
          <w:color w:val="222222"/>
          <w:sz w:val="26"/>
          <w:szCs w:val="24"/>
          <w:lang w:eastAsia="ru-RU"/>
        </w:rPr>
        <w:t>. Если классный чин, присвоенный ранее, ниже классного чина, соответствующего должности, на которую назначен муниципальный служащий, классный чин сохраняется до присвоения классного чина, соответствующего новой замещаемой должности.</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4. Сроки пребывания в классных чинах</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14.</w:t>
      </w:r>
      <w:r w:rsidRPr="00215FF5">
        <w:rPr>
          <w:rFonts w:ascii="Times New Roman" w:eastAsia="Times New Roman" w:hAnsi="Times New Roman" w:cs="Times New Roman"/>
          <w:color w:val="222222"/>
          <w:sz w:val="26"/>
          <w:szCs w:val="24"/>
          <w:lang w:eastAsia="ru-RU"/>
        </w:rPr>
        <w:t xml:space="preserve"> Для присвоения очередного классного чина устанавливаются следующие сроки пребывания прохождения муниципальной службы:</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действительного муниципального советника  3 и 2-го класса - не менее одного года;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 для муниципального советника 3 и </w:t>
      </w:r>
      <w:r>
        <w:rPr>
          <w:rFonts w:ascii="Times New Roman" w:eastAsia="Times New Roman" w:hAnsi="Times New Roman" w:cs="Times New Roman"/>
          <w:color w:val="222222"/>
          <w:sz w:val="26"/>
          <w:szCs w:val="24"/>
          <w:lang w:eastAsia="ru-RU"/>
        </w:rPr>
        <w:t>2-го класса - не менее двух лет</w:t>
      </w:r>
      <w:r w:rsidRPr="00215FF5">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советника муниципальной службы 3 и 2-го класса - не менее двух лет муниципальной службы в каждом классе;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для  референта муниципальной службы 3 и 2-го класса - не менее одного года муниципальной службы в каждом классе;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xml:space="preserve">- для секретаря муниципальной службы 3 и 2-го класса - не менее одного года муниципальной службы.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Сроки пребывания в классных чинах муниципального советника 1-го класса, советника муниципальной службы 1-го класса, референта муниципальной службы, секретаря муниципальной службы 1-го класса не устанавливаются.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15.</w:t>
      </w:r>
      <w:r w:rsidRPr="00215FF5">
        <w:rPr>
          <w:rFonts w:ascii="Times New Roman" w:eastAsia="Times New Roman" w:hAnsi="Times New Roman" w:cs="Times New Roman"/>
          <w:color w:val="222222"/>
          <w:sz w:val="26"/>
          <w:szCs w:val="24"/>
          <w:lang w:eastAsia="ru-RU"/>
        </w:rPr>
        <w:t xml:space="preserve"> Срок </w:t>
      </w:r>
      <w:r>
        <w:rPr>
          <w:rFonts w:ascii="Times New Roman" w:eastAsia="Times New Roman" w:hAnsi="Times New Roman" w:cs="Times New Roman"/>
          <w:color w:val="222222"/>
          <w:sz w:val="26"/>
          <w:szCs w:val="24"/>
          <w:lang w:eastAsia="ru-RU"/>
        </w:rPr>
        <w:t>муниципальной службы в присвоенном классном чине исчисляется со дня присвоения классного чина.</w:t>
      </w:r>
      <w:r w:rsidRPr="00215FF5">
        <w:rPr>
          <w:rFonts w:ascii="Times New Roman" w:eastAsia="Times New Roman" w:hAnsi="Times New Roman" w:cs="Times New Roman"/>
          <w:color w:val="222222"/>
          <w:sz w:val="26"/>
          <w:szCs w:val="24"/>
          <w:lang w:eastAsia="ru-RU"/>
        </w:rPr>
        <w:t xml:space="preserve"> </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В установленных настоящим Положением случаях присвоения классного чина без проведения квалификационного экзамена днем присвоения классного чина считается день, следующий за днем истечения срока, установленного для пребывания в соответствующем классном 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444444"/>
          <w:sz w:val="26"/>
          <w:szCs w:val="24"/>
          <w:lang w:eastAsia="ru-RU"/>
        </w:rPr>
      </w:pPr>
      <w:proofErr w:type="gramStart"/>
      <w:r w:rsidRPr="00215FF5">
        <w:rPr>
          <w:rFonts w:ascii="Times New Roman" w:eastAsia="Times New Roman" w:hAnsi="Times New Roman" w:cs="Times New Roman"/>
          <w:color w:val="444444"/>
          <w:sz w:val="26"/>
          <w:szCs w:val="24"/>
          <w:lang w:eastAsia="ru-RU"/>
        </w:rPr>
        <w:t>При назначении муниципального служащего на более высокую должность муниципальной службы ему может быть присвоен очередной классный чин, если истек срок, установленный</w:t>
      </w:r>
      <w:r>
        <w:rPr>
          <w:rFonts w:ascii="Times New Roman" w:eastAsia="Times New Roman" w:hAnsi="Times New Roman" w:cs="Times New Roman"/>
          <w:color w:val="444444"/>
          <w:sz w:val="26"/>
          <w:szCs w:val="24"/>
          <w:lang w:eastAsia="ru-RU"/>
        </w:rPr>
        <w:t xml:space="preserve"> частью 14 статьей</w:t>
      </w:r>
      <w:r w:rsidRPr="00215FF5">
        <w:rPr>
          <w:rFonts w:ascii="Times New Roman" w:eastAsia="Times New Roman" w:hAnsi="Times New Roman" w:cs="Times New Roman"/>
          <w:color w:val="444444"/>
          <w:sz w:val="26"/>
          <w:szCs w:val="24"/>
          <w:lang w:eastAsia="ru-RU"/>
        </w:rPr>
        <w:t xml:space="preserve"> 4 для прохождения муниципальной службы в предыдущем классном чине, и при условии, что для этой должности муниципальной службы предусмотрен классный чин, равный или более высокий, чем классный чин, присваиваемый муниципальному служащему. </w:t>
      </w:r>
      <w:proofErr w:type="gramEnd"/>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5. Срок проведения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16.  Проведение квалификационного экзамена осуществляется не позднее чем через 3 месяца после дня подачи письменного заявления о присвоении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Проведение квалификационного экзамена осуществляется после </w:t>
      </w:r>
      <w:r w:rsidRPr="00215FF5">
        <w:rPr>
          <w:rFonts w:ascii="Times New Roman" w:eastAsia="Times New Roman" w:hAnsi="Times New Roman" w:cs="Times New Roman"/>
          <w:color w:val="222222"/>
          <w:sz w:val="26"/>
          <w:szCs w:val="24"/>
          <w:lang w:eastAsia="ru-RU"/>
        </w:rPr>
        <w:t>истечения трех месяцев после назначения на должность муниципальной службы, если испытание не устанавливалось.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lastRenderedPageBreak/>
        <w:t>Квалификационный экзамен не проводится муниципальному служащему, имеющему неснятое дисцип</w:t>
      </w:r>
      <w:r>
        <w:rPr>
          <w:rFonts w:ascii="Times New Roman" w:eastAsia="Times New Roman" w:hAnsi="Times New Roman" w:cs="Times New Roman"/>
          <w:color w:val="222222"/>
          <w:sz w:val="26"/>
          <w:szCs w:val="24"/>
          <w:lang w:eastAsia="ru-RU"/>
        </w:rPr>
        <w:t>линарное взыскание, а также муниципальным служащим имеющим, в отношении которых возбуждено уголовное дело.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17.</w:t>
      </w:r>
      <w:r w:rsidRPr="00215FF5">
        <w:rPr>
          <w:rFonts w:ascii="Times New Roman" w:eastAsia="Times New Roman" w:hAnsi="Times New Roman" w:cs="Times New Roman"/>
          <w:color w:val="222222"/>
          <w:sz w:val="26"/>
          <w:szCs w:val="24"/>
          <w:lang w:eastAsia="ru-RU"/>
        </w:rPr>
        <w:t xml:space="preserve"> Дата, время и место проведения квалификационного экзамена устанавливаются председателем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и доводятся до сведения экзаменуемого муниципального служащего не </w:t>
      </w:r>
      <w:r>
        <w:rPr>
          <w:rFonts w:ascii="Times New Roman" w:eastAsia="Times New Roman" w:hAnsi="Times New Roman" w:cs="Times New Roman"/>
          <w:color w:val="222222"/>
          <w:sz w:val="26"/>
          <w:szCs w:val="24"/>
          <w:lang w:eastAsia="ru-RU"/>
        </w:rPr>
        <w:t>менее</w:t>
      </w:r>
      <w:proofErr w:type="gramStart"/>
      <w:r w:rsidRPr="00215FF5">
        <w:rPr>
          <w:rFonts w:ascii="Times New Roman" w:eastAsia="Times New Roman" w:hAnsi="Times New Roman" w:cs="Times New Roman"/>
          <w:color w:val="222222"/>
          <w:sz w:val="26"/>
          <w:szCs w:val="24"/>
          <w:lang w:eastAsia="ru-RU"/>
        </w:rPr>
        <w:t>,</w:t>
      </w:r>
      <w:proofErr w:type="gramEnd"/>
      <w:r w:rsidRPr="00215FF5">
        <w:rPr>
          <w:rFonts w:ascii="Times New Roman" w:eastAsia="Times New Roman" w:hAnsi="Times New Roman" w:cs="Times New Roman"/>
          <w:color w:val="222222"/>
          <w:sz w:val="26"/>
          <w:szCs w:val="24"/>
          <w:lang w:eastAsia="ru-RU"/>
        </w:rPr>
        <w:t xml:space="preserve"> чем за один месяц до квалификационного экзамена.</w:t>
      </w:r>
      <w:r>
        <w:rPr>
          <w:rFonts w:ascii="Times New Roman" w:eastAsia="Times New Roman" w:hAnsi="Times New Roman" w:cs="Times New Roman"/>
          <w:color w:val="222222"/>
          <w:sz w:val="26"/>
          <w:szCs w:val="24"/>
          <w:lang w:eastAsia="ru-RU"/>
        </w:rPr>
        <w:t xml:space="preserve"> Направление представителю нанимателя (работодателю) результатов квалификационного экзамена осуществляется не позднее 7 дней после проведения квалификационного экзамена. В течение 7 дней со дня проведения квалификационного экзамена принимается решение о присвоении классного чина, направляется уведомление муниципальному служащему, не сдавшему квалификационный экзамен.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18</w:t>
      </w:r>
      <w:r w:rsidRPr="00215FF5">
        <w:rPr>
          <w:rFonts w:ascii="Times New Roman" w:eastAsia="Times New Roman" w:hAnsi="Times New Roman" w:cs="Times New Roman"/>
          <w:color w:val="222222"/>
          <w:sz w:val="26"/>
          <w:szCs w:val="24"/>
          <w:lang w:eastAsia="ru-RU"/>
        </w:rPr>
        <w:t xml:space="preserve">. Дата проведения квалификационного экзамена переносится в случае неявки экзаменуемого муниципального служащего на заседание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по уважительной причине на ближайшее заседание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но не более чем на один месяц после изменения обстоятельств, послуживших причиной неявки.</w:t>
      </w:r>
    </w:p>
    <w:p w:rsidR="00D22FC1" w:rsidRDefault="00D22FC1" w:rsidP="00D22FC1">
      <w:pPr>
        <w:shd w:val="clear" w:color="auto" w:fill="FFFFFF"/>
        <w:spacing w:after="120" w:line="240" w:lineRule="auto"/>
        <w:jc w:val="center"/>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jc w:val="center"/>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 xml:space="preserve">6. Документы, представляемые в </w:t>
      </w:r>
      <w:r>
        <w:rPr>
          <w:rFonts w:ascii="Times New Roman" w:eastAsia="Times New Roman" w:hAnsi="Times New Roman" w:cs="Times New Roman"/>
          <w:b/>
          <w:bCs/>
          <w:color w:val="222222"/>
          <w:sz w:val="26"/>
          <w:szCs w:val="24"/>
          <w:lang w:eastAsia="ru-RU"/>
        </w:rPr>
        <w:t>квалификационную</w:t>
      </w:r>
      <w:r w:rsidRPr="00215FF5">
        <w:rPr>
          <w:rFonts w:ascii="Times New Roman" w:eastAsia="Times New Roman" w:hAnsi="Times New Roman" w:cs="Times New Roman"/>
          <w:b/>
          <w:bCs/>
          <w:color w:val="222222"/>
          <w:sz w:val="26"/>
          <w:szCs w:val="24"/>
          <w:lang w:eastAsia="ru-RU"/>
        </w:rPr>
        <w:t xml:space="preserve"> комиссию</w:t>
      </w:r>
    </w:p>
    <w:p w:rsidR="00D22FC1" w:rsidRPr="00215FF5" w:rsidRDefault="00D22FC1" w:rsidP="00D22FC1">
      <w:pPr>
        <w:shd w:val="clear" w:color="auto" w:fill="FFFFFF"/>
        <w:spacing w:after="0" w:line="240" w:lineRule="auto"/>
        <w:ind w:firstLine="540"/>
        <w:jc w:val="both"/>
        <w:rPr>
          <w:rFonts w:ascii="Georgia" w:eastAsia="Times New Roman" w:hAnsi="Georgia" w:cs="Times New Roman"/>
          <w:color w:val="222222"/>
          <w:sz w:val="26"/>
          <w:szCs w:val="21"/>
          <w:lang w:eastAsia="ru-RU"/>
        </w:rPr>
      </w:pPr>
      <w:r>
        <w:rPr>
          <w:rFonts w:ascii="Times New Roman" w:eastAsia="Times New Roman" w:hAnsi="Times New Roman" w:cs="Times New Roman"/>
          <w:color w:val="222222"/>
          <w:sz w:val="26"/>
          <w:szCs w:val="24"/>
          <w:lang w:eastAsia="ru-RU"/>
        </w:rPr>
        <w:t>19. Не позднее, чем за один месяц</w:t>
      </w:r>
      <w:r w:rsidRPr="00215FF5">
        <w:rPr>
          <w:rFonts w:ascii="Times New Roman" w:eastAsia="Times New Roman" w:hAnsi="Times New Roman" w:cs="Times New Roman"/>
          <w:color w:val="222222"/>
          <w:sz w:val="26"/>
          <w:szCs w:val="24"/>
          <w:lang w:eastAsia="ru-RU"/>
        </w:rPr>
        <w:t xml:space="preserve"> до проведения квалификационного экзамена муниципального служащего в </w:t>
      </w:r>
      <w:r>
        <w:rPr>
          <w:rFonts w:ascii="Times New Roman" w:eastAsia="Times New Roman" w:hAnsi="Times New Roman" w:cs="Times New Roman"/>
          <w:color w:val="222222"/>
          <w:sz w:val="26"/>
          <w:szCs w:val="24"/>
          <w:lang w:eastAsia="ru-RU"/>
        </w:rPr>
        <w:t>квалификационную</w:t>
      </w:r>
      <w:r w:rsidRPr="00215FF5">
        <w:rPr>
          <w:rFonts w:ascii="Times New Roman" w:eastAsia="Times New Roman" w:hAnsi="Times New Roman" w:cs="Times New Roman"/>
          <w:color w:val="222222"/>
          <w:sz w:val="26"/>
          <w:szCs w:val="24"/>
          <w:lang w:eastAsia="ru-RU"/>
        </w:rPr>
        <w:t xml:space="preserve"> комиссию</w:t>
      </w:r>
      <w:r>
        <w:rPr>
          <w:rFonts w:ascii="Times New Roman" w:eastAsia="Times New Roman" w:hAnsi="Times New Roman" w:cs="Times New Roman"/>
          <w:color w:val="222222"/>
          <w:sz w:val="26"/>
          <w:szCs w:val="24"/>
          <w:lang w:eastAsia="ru-RU"/>
        </w:rPr>
        <w:t xml:space="preserve"> руководителем структурного подразделения</w:t>
      </w:r>
      <w:r w:rsidRPr="00215FF5">
        <w:rPr>
          <w:rFonts w:ascii="Times New Roman" w:eastAsia="Times New Roman" w:hAnsi="Times New Roman" w:cs="Times New Roman"/>
          <w:color w:val="222222"/>
          <w:sz w:val="26"/>
          <w:szCs w:val="24"/>
          <w:lang w:eastAsia="ru-RU"/>
        </w:rPr>
        <w:t xml:space="preserve"> направляется </w:t>
      </w:r>
      <w:r>
        <w:rPr>
          <w:rFonts w:ascii="Times New Roman" w:eastAsia="Times New Roman" w:hAnsi="Times New Roman" w:cs="Times New Roman"/>
          <w:color w:val="222222"/>
          <w:sz w:val="26"/>
          <w:szCs w:val="24"/>
          <w:lang w:eastAsia="ru-RU"/>
        </w:rPr>
        <w:t>отзыв</w:t>
      </w:r>
      <w:r w:rsidRPr="00215FF5">
        <w:rPr>
          <w:rFonts w:ascii="Times New Roman" w:eastAsia="Times New Roman" w:hAnsi="Times New Roman" w:cs="Times New Roman"/>
          <w:color w:val="222222"/>
          <w:sz w:val="26"/>
          <w:szCs w:val="24"/>
          <w:lang w:eastAsia="ru-RU"/>
        </w:rPr>
        <w:t xml:space="preserve"> </w:t>
      </w:r>
      <w:r>
        <w:rPr>
          <w:rFonts w:ascii="Times New Roman" w:eastAsia="Times New Roman" w:hAnsi="Times New Roman" w:cs="Times New Roman"/>
          <w:color w:val="222222"/>
          <w:sz w:val="26"/>
          <w:szCs w:val="24"/>
          <w:lang w:eastAsia="ru-RU"/>
        </w:rPr>
        <w:t>об уровне знаний, навыков и умений (профессиональном уровне) муниципального служащего и о возможности присвоения ему классного чина согласно приложению № 1 к настоящему Положению</w:t>
      </w:r>
      <w:r>
        <w:rPr>
          <w:rFonts w:ascii="Georgia" w:eastAsia="Times New Roman" w:hAnsi="Georgia"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20</w:t>
      </w:r>
      <w:r w:rsidRPr="00215FF5">
        <w:rPr>
          <w:rFonts w:ascii="Times New Roman" w:eastAsia="Times New Roman" w:hAnsi="Times New Roman" w:cs="Times New Roman"/>
          <w:color w:val="222222"/>
          <w:sz w:val="26"/>
          <w:szCs w:val="24"/>
          <w:lang w:eastAsia="ru-RU"/>
        </w:rPr>
        <w:t xml:space="preserve">. В </w:t>
      </w:r>
      <w:r>
        <w:rPr>
          <w:rFonts w:ascii="Times New Roman" w:eastAsia="Times New Roman" w:hAnsi="Times New Roman" w:cs="Times New Roman"/>
          <w:color w:val="222222"/>
          <w:sz w:val="26"/>
          <w:szCs w:val="24"/>
          <w:lang w:eastAsia="ru-RU"/>
        </w:rPr>
        <w:t>отзыве</w:t>
      </w:r>
      <w:r w:rsidRPr="00215FF5">
        <w:rPr>
          <w:rFonts w:ascii="Times New Roman" w:eastAsia="Times New Roman" w:hAnsi="Times New Roman" w:cs="Times New Roman"/>
          <w:color w:val="222222"/>
          <w:sz w:val="26"/>
          <w:szCs w:val="24"/>
          <w:lang w:eastAsia="ru-RU"/>
        </w:rPr>
        <w:t xml:space="preserve"> должны содержаться следующие сведения: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фамилия, имя, отчество муниципального служащего;</w:t>
      </w:r>
    </w:p>
    <w:p w:rsidR="00D22FC1"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замещаемая должность муниципальной службы на дату проведения квалификационного экзамена и дата назначения на эту должность;</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 xml:space="preserve">- сведения об образовании, направлению подготовки, </w:t>
      </w:r>
      <w:r w:rsidRPr="00215FF5">
        <w:rPr>
          <w:rFonts w:ascii="Times New Roman" w:eastAsia="Times New Roman" w:hAnsi="Times New Roman" w:cs="Times New Roman"/>
          <w:color w:val="222222"/>
          <w:sz w:val="26"/>
          <w:szCs w:val="24"/>
          <w:lang w:eastAsia="ru-RU"/>
        </w:rPr>
        <w:t>сведения о дополнительной профессиональной подготовке, о повышении квалификации или переподготовке муниципального служащего;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сведения о стаже работы на должностях муниципальной службы;</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оценка уровня знаний, навыков и умений (профессионального уровня) муниципального служащего и возможность присвоения ему соответствующего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сведения о ранее присвоенном классном чине.</w:t>
      </w:r>
    </w:p>
    <w:p w:rsidR="00D22FC1" w:rsidRPr="00215FF5" w:rsidRDefault="00D22FC1" w:rsidP="00D22FC1">
      <w:pPr>
        <w:shd w:val="clear" w:color="auto" w:fill="FFFFFF"/>
        <w:spacing w:after="0" w:line="240" w:lineRule="auto"/>
        <w:ind w:firstLine="539"/>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Отзыв</w:t>
      </w:r>
      <w:r w:rsidRPr="00215FF5">
        <w:rPr>
          <w:rFonts w:ascii="Times New Roman" w:eastAsia="Times New Roman" w:hAnsi="Times New Roman" w:cs="Times New Roman"/>
          <w:color w:val="222222"/>
          <w:sz w:val="26"/>
          <w:szCs w:val="24"/>
          <w:lang w:eastAsia="ru-RU"/>
        </w:rPr>
        <w:t xml:space="preserve"> подписывается непосредственным руковод</w:t>
      </w:r>
      <w:r>
        <w:rPr>
          <w:rFonts w:ascii="Times New Roman" w:eastAsia="Times New Roman" w:hAnsi="Times New Roman" w:cs="Times New Roman"/>
          <w:color w:val="222222"/>
          <w:sz w:val="26"/>
          <w:szCs w:val="24"/>
          <w:lang w:eastAsia="ru-RU"/>
        </w:rPr>
        <w:t>ителем муниципального служащего, руководителем кадровой службы, утверждается представителем нанимателя (работодателем).</w:t>
      </w:r>
    </w:p>
    <w:p w:rsidR="00D22FC1" w:rsidRDefault="00D22FC1" w:rsidP="00D22FC1">
      <w:pPr>
        <w:shd w:val="clear" w:color="auto" w:fill="FFFFFF"/>
        <w:spacing w:after="0" w:line="240" w:lineRule="auto"/>
        <w:ind w:firstLine="539"/>
        <w:jc w:val="both"/>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color w:val="222222"/>
          <w:sz w:val="26"/>
          <w:szCs w:val="24"/>
          <w:lang w:eastAsia="ru-RU"/>
        </w:rPr>
        <w:t>Ознакомление муниципального служащего с отзывом осуществляется не менее чем за 2 недели до проведения квалификационного экзамена.</w:t>
      </w:r>
    </w:p>
    <w:p w:rsidR="00D22FC1" w:rsidRDefault="00D22FC1" w:rsidP="00D22FC1">
      <w:pPr>
        <w:shd w:val="clear" w:color="auto" w:fill="FFFFFF"/>
        <w:spacing w:after="0" w:line="240" w:lineRule="auto"/>
        <w:ind w:firstLine="539"/>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Cs/>
          <w:color w:val="222222"/>
          <w:sz w:val="26"/>
          <w:szCs w:val="24"/>
          <w:lang w:eastAsia="ru-RU"/>
        </w:rPr>
        <w:t>Муниципальный служащий должен быть ознакомлен с отзывом не менее чем за 2 недели до проведения квалификационного экзамена.</w:t>
      </w: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7. Проведение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21</w:t>
      </w:r>
      <w:r w:rsidRPr="00215FF5">
        <w:rPr>
          <w:rFonts w:ascii="Times New Roman" w:eastAsia="Times New Roman" w:hAnsi="Times New Roman" w:cs="Times New Roman"/>
          <w:color w:val="222222"/>
          <w:sz w:val="26"/>
          <w:szCs w:val="24"/>
          <w:lang w:eastAsia="ru-RU"/>
        </w:rPr>
        <w:t>. Квалификационный экзамен на присвоение классног</w:t>
      </w:r>
      <w:r>
        <w:rPr>
          <w:rFonts w:ascii="Times New Roman" w:eastAsia="Times New Roman" w:hAnsi="Times New Roman" w:cs="Times New Roman"/>
          <w:color w:val="222222"/>
          <w:sz w:val="26"/>
          <w:szCs w:val="24"/>
          <w:lang w:eastAsia="ru-RU"/>
        </w:rPr>
        <w:t>о чина проводится квалификационной</w:t>
      </w:r>
      <w:r w:rsidRPr="00215FF5">
        <w:rPr>
          <w:rFonts w:ascii="Times New Roman" w:eastAsia="Times New Roman" w:hAnsi="Times New Roman" w:cs="Times New Roman"/>
          <w:color w:val="222222"/>
          <w:sz w:val="26"/>
          <w:szCs w:val="24"/>
          <w:lang w:eastAsia="ru-RU"/>
        </w:rPr>
        <w:t xml:space="preserve"> комиссией в форме </w:t>
      </w:r>
      <w:r>
        <w:rPr>
          <w:rFonts w:ascii="Times New Roman" w:eastAsia="Times New Roman" w:hAnsi="Times New Roman" w:cs="Times New Roman"/>
          <w:color w:val="222222"/>
          <w:sz w:val="26"/>
          <w:szCs w:val="24"/>
          <w:lang w:eastAsia="ru-RU"/>
        </w:rPr>
        <w:t>тестирования или</w:t>
      </w:r>
      <w:r w:rsidRPr="00215FF5">
        <w:rPr>
          <w:rFonts w:ascii="Times New Roman" w:eastAsia="Times New Roman" w:hAnsi="Times New Roman" w:cs="Times New Roman"/>
          <w:color w:val="222222"/>
          <w:sz w:val="26"/>
          <w:szCs w:val="24"/>
          <w:lang w:eastAsia="ru-RU"/>
        </w:rPr>
        <w:t xml:space="preserve"> устного собеседования.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lastRenderedPageBreak/>
        <w:t>22</w:t>
      </w:r>
      <w:r w:rsidRPr="00215FF5">
        <w:rPr>
          <w:rFonts w:ascii="Times New Roman" w:eastAsia="Times New Roman" w:hAnsi="Times New Roman" w:cs="Times New Roman"/>
          <w:color w:val="222222"/>
          <w:sz w:val="26"/>
          <w:szCs w:val="24"/>
          <w:lang w:eastAsia="ru-RU"/>
        </w:rPr>
        <w:t>. Проведение квалификационного экзамена в отсутствие экзаменуемого муниципального служащего не допускается.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23</w:t>
      </w:r>
      <w:r w:rsidRPr="00215FF5">
        <w:rPr>
          <w:rFonts w:ascii="Times New Roman" w:eastAsia="Times New Roman" w:hAnsi="Times New Roman" w:cs="Times New Roman"/>
          <w:color w:val="222222"/>
          <w:sz w:val="26"/>
          <w:szCs w:val="24"/>
          <w:lang w:eastAsia="ru-RU"/>
        </w:rPr>
        <w:t xml:space="preserve">. Муниципальный служащий, являющийся членом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сдает квалификационный экзамен на общих основаниях, и в связи с этим на время проведения квалификационного экзамена приостанавливаются его полномочия как члена аттестационной комиссии.</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24</w:t>
      </w:r>
      <w:r w:rsidRPr="00215FF5">
        <w:rPr>
          <w:rFonts w:ascii="Times New Roman" w:eastAsia="Times New Roman" w:hAnsi="Times New Roman" w:cs="Times New Roman"/>
          <w:color w:val="222222"/>
          <w:sz w:val="26"/>
          <w:szCs w:val="24"/>
          <w:lang w:eastAsia="ru-RU"/>
        </w:rPr>
        <w:t>. По результатам квалификационного экзамена в отношении муниципального служащего может быть принято одно из следующих решений:</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1) квалификационный экзамен на присвоение соответствующего классного чина сдан;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2) квалификационный экзамен на присвоение соответствующего классного чина не сдан;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3) квалификационный экзамен перенесен ввиду неявки муниципального служащего на квалификационный экзамен по уважительной причине.</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25</w:t>
      </w:r>
      <w:r w:rsidRPr="00215FF5">
        <w:rPr>
          <w:rFonts w:ascii="Times New Roman" w:eastAsia="Times New Roman" w:hAnsi="Times New Roman" w:cs="Times New Roman"/>
          <w:color w:val="222222"/>
          <w:sz w:val="26"/>
          <w:szCs w:val="24"/>
          <w:lang w:eastAsia="ru-RU"/>
        </w:rPr>
        <w:t xml:space="preserve">. Решения </w:t>
      </w:r>
      <w:r>
        <w:rPr>
          <w:rFonts w:ascii="Times New Roman" w:eastAsia="Times New Roman" w:hAnsi="Times New Roman" w:cs="Times New Roman"/>
          <w:color w:val="222222"/>
          <w:sz w:val="26"/>
          <w:szCs w:val="24"/>
          <w:lang w:eastAsia="ru-RU"/>
        </w:rPr>
        <w:t>квалификационной</w:t>
      </w:r>
      <w:r w:rsidRPr="00215FF5">
        <w:rPr>
          <w:rFonts w:ascii="Times New Roman" w:eastAsia="Times New Roman" w:hAnsi="Times New Roman" w:cs="Times New Roman"/>
          <w:color w:val="222222"/>
          <w:sz w:val="26"/>
          <w:szCs w:val="24"/>
          <w:lang w:eastAsia="ru-RU"/>
        </w:rPr>
        <w:t xml:space="preserve"> комиссии принимаются в отсутствие экзаменуемого муниципального служащего открытым голосованием простым большинством голосов присутствующих на заседании членов аттестационной комиссии. При равном количестве голосов "за" и "против" муниципальный служащий признается сдавшим квалификационный экзамен.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26</w:t>
      </w:r>
      <w:r w:rsidRPr="00215FF5">
        <w:rPr>
          <w:rFonts w:ascii="Times New Roman" w:eastAsia="Times New Roman" w:hAnsi="Times New Roman" w:cs="Times New Roman"/>
          <w:color w:val="222222"/>
          <w:sz w:val="26"/>
          <w:szCs w:val="24"/>
          <w:lang w:eastAsia="ru-RU"/>
        </w:rPr>
        <w:t>. Результаты квалификационного экзамена оформляются протоколом, который подписывается всеми присутствовавшими членами аттестационной комиссии, и доводятся до сведения экзаменуемого муниципального служащего в устной форме непосредственно после окончания голосования по данному муниципальному служащему.</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27</w:t>
      </w:r>
      <w:r w:rsidRPr="00215FF5">
        <w:rPr>
          <w:rFonts w:ascii="Times New Roman" w:eastAsia="Times New Roman" w:hAnsi="Times New Roman" w:cs="Times New Roman"/>
          <w:color w:val="222222"/>
          <w:sz w:val="26"/>
          <w:szCs w:val="24"/>
          <w:lang w:eastAsia="ru-RU"/>
        </w:rPr>
        <w:t>. Результат квалификационного экзамена заносится в экзаменационный лист. Экзаменационный лист подписывается председателем, заместителем председателя, секретарем и членами аттестационной комиссии, присутствовавши</w:t>
      </w:r>
      <w:r>
        <w:rPr>
          <w:rFonts w:ascii="Times New Roman" w:eastAsia="Times New Roman" w:hAnsi="Times New Roman" w:cs="Times New Roman"/>
          <w:color w:val="222222"/>
          <w:sz w:val="26"/>
          <w:szCs w:val="24"/>
          <w:lang w:eastAsia="ru-RU"/>
        </w:rPr>
        <w:t>ми на квалификационном экзамене согласно приложению №2 к настоящему Положению.</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Муниципальный служащий должен быть ознакомлен с экзаменационным листом под расписку в течение пяти рабочих дней после сдачи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Экзаменационный лист хранится в личном деле муниципального служащего.</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120" w:line="240" w:lineRule="auto"/>
        <w:ind w:firstLine="540"/>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8. Присвоение классного чина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28</w:t>
      </w:r>
      <w:r w:rsidRPr="00215FF5">
        <w:rPr>
          <w:rFonts w:ascii="Times New Roman" w:eastAsia="Times New Roman" w:hAnsi="Times New Roman" w:cs="Times New Roman"/>
          <w:color w:val="222222"/>
          <w:sz w:val="26"/>
          <w:szCs w:val="24"/>
          <w:lang w:eastAsia="ru-RU"/>
        </w:rPr>
        <w:t xml:space="preserve">. </w:t>
      </w:r>
      <w:proofErr w:type="gramStart"/>
      <w:r w:rsidRPr="00215FF5">
        <w:rPr>
          <w:rFonts w:ascii="Times New Roman" w:eastAsia="Times New Roman" w:hAnsi="Times New Roman" w:cs="Times New Roman"/>
          <w:color w:val="222222"/>
          <w:sz w:val="26"/>
          <w:szCs w:val="24"/>
          <w:lang w:eastAsia="ru-RU"/>
        </w:rPr>
        <w:t xml:space="preserve">Распоряжение </w:t>
      </w:r>
      <w:r>
        <w:rPr>
          <w:rFonts w:ascii="Times New Roman" w:eastAsia="Times New Roman" w:hAnsi="Times New Roman" w:cs="Times New Roman"/>
          <w:color w:val="222222"/>
          <w:sz w:val="26"/>
          <w:szCs w:val="24"/>
          <w:lang w:eastAsia="ru-RU"/>
        </w:rPr>
        <w:t xml:space="preserve">председателя контрольно-счетной палаты </w:t>
      </w:r>
      <w:r w:rsidRPr="00215FF5">
        <w:rPr>
          <w:rFonts w:ascii="Times New Roman" w:eastAsia="Times New Roman" w:hAnsi="Times New Roman" w:cs="Times New Roman"/>
          <w:color w:val="222222"/>
          <w:sz w:val="26"/>
          <w:szCs w:val="24"/>
          <w:lang w:eastAsia="ru-RU"/>
        </w:rPr>
        <w:t>города Сорска</w:t>
      </w:r>
      <w:r>
        <w:rPr>
          <w:rFonts w:ascii="Times New Roman" w:eastAsia="Times New Roman" w:hAnsi="Times New Roman" w:cs="Times New Roman"/>
          <w:color w:val="222222"/>
          <w:sz w:val="26"/>
          <w:szCs w:val="24"/>
          <w:lang w:eastAsia="ru-RU"/>
        </w:rPr>
        <w:t xml:space="preserve"> (приказ руководителя)</w:t>
      </w:r>
      <w:r w:rsidRPr="00215FF5">
        <w:rPr>
          <w:rFonts w:ascii="Times New Roman" w:eastAsia="Times New Roman" w:hAnsi="Times New Roman" w:cs="Times New Roman"/>
          <w:color w:val="222222"/>
          <w:sz w:val="26"/>
          <w:szCs w:val="24"/>
          <w:lang w:eastAsia="ru-RU"/>
        </w:rPr>
        <w:t xml:space="preserve"> о присвоении муниципальному служащему классного чина принимается в срок не позднее </w:t>
      </w: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рабочих дней со дня проведения квалификационного экзамена, а в случаях присвоения классного чина без проведения квалификационного экзамена - не позднее </w:t>
      </w:r>
      <w:r>
        <w:rPr>
          <w:rFonts w:ascii="Times New Roman" w:eastAsia="Times New Roman" w:hAnsi="Times New Roman" w:cs="Times New Roman"/>
          <w:color w:val="222222"/>
          <w:sz w:val="26"/>
          <w:szCs w:val="24"/>
          <w:lang w:eastAsia="ru-RU"/>
        </w:rPr>
        <w:t>7</w:t>
      </w:r>
      <w:r w:rsidRPr="00215FF5">
        <w:rPr>
          <w:rFonts w:ascii="Times New Roman" w:eastAsia="Times New Roman" w:hAnsi="Times New Roman" w:cs="Times New Roman"/>
          <w:color w:val="222222"/>
          <w:sz w:val="26"/>
          <w:szCs w:val="24"/>
          <w:lang w:eastAsia="ru-RU"/>
        </w:rPr>
        <w:t xml:space="preserve"> рабочих дней по истечении установленного срока пребывания в предыдущем классном чине.</w:t>
      </w:r>
      <w:proofErr w:type="gramEnd"/>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29</w:t>
      </w:r>
      <w:r w:rsidRPr="00215FF5">
        <w:rPr>
          <w:rFonts w:ascii="Times New Roman" w:eastAsia="Times New Roman" w:hAnsi="Times New Roman" w:cs="Times New Roman"/>
          <w:color w:val="222222"/>
          <w:sz w:val="26"/>
          <w:szCs w:val="24"/>
          <w:lang w:eastAsia="ru-RU"/>
        </w:rPr>
        <w:t>. Запись о присвоении классного чина вносится в трудовую книжку.</w:t>
      </w: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p>
    <w:p w:rsidR="00D22FC1" w:rsidRDefault="00D22FC1" w:rsidP="00D22FC1">
      <w:pPr>
        <w:shd w:val="clear" w:color="auto" w:fill="FFFFFF"/>
        <w:spacing w:after="120" w:line="240" w:lineRule="auto"/>
        <w:ind w:firstLine="540"/>
        <w:rPr>
          <w:rFonts w:ascii="Times New Roman" w:eastAsia="Times New Roman" w:hAnsi="Times New Roman" w:cs="Times New Roman"/>
          <w:b/>
          <w:bCs/>
          <w:color w:val="222222"/>
          <w:sz w:val="26"/>
          <w:szCs w:val="24"/>
          <w:lang w:eastAsia="ru-RU"/>
        </w:rPr>
      </w:pPr>
      <w:r>
        <w:rPr>
          <w:rFonts w:ascii="Times New Roman" w:eastAsia="Times New Roman" w:hAnsi="Times New Roman" w:cs="Times New Roman"/>
          <w:b/>
          <w:bCs/>
          <w:color w:val="222222"/>
          <w:sz w:val="26"/>
          <w:szCs w:val="24"/>
          <w:lang w:eastAsia="ru-RU"/>
        </w:rPr>
        <w:t xml:space="preserve">Статья </w:t>
      </w:r>
      <w:r w:rsidRPr="00215FF5">
        <w:rPr>
          <w:rFonts w:ascii="Times New Roman" w:eastAsia="Times New Roman" w:hAnsi="Times New Roman" w:cs="Times New Roman"/>
          <w:b/>
          <w:bCs/>
          <w:color w:val="222222"/>
          <w:sz w:val="26"/>
          <w:szCs w:val="24"/>
          <w:lang w:eastAsia="ru-RU"/>
        </w:rPr>
        <w:t>9. Надбавка к должностному окладу за классный чин</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30</w:t>
      </w:r>
      <w:r w:rsidRPr="00215FF5">
        <w:rPr>
          <w:rFonts w:ascii="Times New Roman" w:eastAsia="Times New Roman" w:hAnsi="Times New Roman" w:cs="Times New Roman"/>
          <w:color w:val="222222"/>
          <w:sz w:val="26"/>
          <w:szCs w:val="24"/>
          <w:lang w:eastAsia="ru-RU"/>
        </w:rPr>
        <w:t xml:space="preserve">. Надбавка к должностному окладу за классный чин устанавливается со дня присвоения классного чина распоряжением </w:t>
      </w:r>
      <w:r>
        <w:rPr>
          <w:rFonts w:ascii="Times New Roman" w:eastAsia="Times New Roman" w:hAnsi="Times New Roman" w:cs="Times New Roman"/>
          <w:color w:val="222222"/>
          <w:sz w:val="26"/>
          <w:szCs w:val="24"/>
          <w:lang w:eastAsia="ru-RU"/>
        </w:rPr>
        <w:t xml:space="preserve">председателя контрольно-счетной палаты города Сорска в соответствии с положением «Об отплате </w:t>
      </w:r>
      <w:proofErr w:type="gramStart"/>
      <w:r>
        <w:rPr>
          <w:rFonts w:ascii="Times New Roman" w:eastAsia="Times New Roman" w:hAnsi="Times New Roman" w:cs="Times New Roman"/>
          <w:color w:val="222222"/>
          <w:sz w:val="26"/>
          <w:szCs w:val="24"/>
          <w:lang w:eastAsia="ru-RU"/>
        </w:rPr>
        <w:t>труда муниципальных служащих органов местного самоуправления города Сорска</w:t>
      </w:r>
      <w:proofErr w:type="gramEnd"/>
      <w:r>
        <w:rPr>
          <w:rFonts w:ascii="Times New Roman" w:eastAsia="Times New Roman" w:hAnsi="Times New Roman" w:cs="Times New Roman"/>
          <w:color w:val="222222"/>
          <w:sz w:val="26"/>
          <w:szCs w:val="24"/>
          <w:lang w:eastAsia="ru-RU"/>
        </w:rPr>
        <w:t>».</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lastRenderedPageBreak/>
        <w:t>31</w:t>
      </w:r>
      <w:r w:rsidRPr="00215FF5">
        <w:rPr>
          <w:rFonts w:ascii="Times New Roman" w:eastAsia="Times New Roman" w:hAnsi="Times New Roman" w:cs="Times New Roman"/>
          <w:color w:val="222222"/>
          <w:sz w:val="26"/>
          <w:szCs w:val="24"/>
          <w:lang w:eastAsia="ru-RU"/>
        </w:rPr>
        <w:t>. В случае если лицу, замещающему муниципальную должность, до избрания на муниципальную должность был присвоен классный чин, то со дня вступления в должность ему выплачивается надбавка к должностному окладу в соответствии с присвоенным классным чином.</w:t>
      </w:r>
    </w:p>
    <w:p w:rsidR="00D22FC1" w:rsidRDefault="00D22FC1" w:rsidP="00D22FC1">
      <w:pPr>
        <w:shd w:val="clear" w:color="auto" w:fill="FFFFFF"/>
        <w:spacing w:after="120" w:line="240" w:lineRule="auto"/>
        <w:ind w:firstLine="540"/>
        <w:jc w:val="both"/>
        <w:rPr>
          <w:rFonts w:ascii="Times New Roman" w:eastAsia="Times New Roman" w:hAnsi="Times New Roman" w:cs="Times New Roman"/>
          <w:b/>
          <w:bCs/>
          <w:color w:val="222222"/>
          <w:sz w:val="26"/>
          <w:szCs w:val="24"/>
          <w:lang w:eastAsia="ru-RU"/>
        </w:rPr>
      </w:pPr>
    </w:p>
    <w:p w:rsidR="00D22FC1" w:rsidRPr="00215FF5" w:rsidRDefault="00D22FC1" w:rsidP="00D22FC1">
      <w:pPr>
        <w:shd w:val="clear" w:color="auto" w:fill="FFFFFF"/>
        <w:spacing w:after="12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b/>
          <w:bCs/>
          <w:color w:val="222222"/>
          <w:sz w:val="26"/>
          <w:szCs w:val="24"/>
          <w:lang w:eastAsia="ru-RU"/>
        </w:rPr>
        <w:t>Статья 10</w:t>
      </w:r>
      <w:r w:rsidRPr="00215FF5">
        <w:rPr>
          <w:rFonts w:ascii="Times New Roman" w:eastAsia="Times New Roman" w:hAnsi="Times New Roman" w:cs="Times New Roman"/>
          <w:b/>
          <w:bCs/>
          <w:color w:val="222222"/>
          <w:sz w:val="26"/>
          <w:szCs w:val="24"/>
          <w:lang w:eastAsia="ru-RU"/>
        </w:rPr>
        <w:t xml:space="preserve"> Последствия неудовлетворительной сдачи квалификационного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Pr>
          <w:rFonts w:ascii="Times New Roman" w:eastAsia="Times New Roman" w:hAnsi="Times New Roman" w:cs="Times New Roman"/>
          <w:color w:val="222222"/>
          <w:sz w:val="26"/>
          <w:szCs w:val="24"/>
          <w:lang w:eastAsia="ru-RU"/>
        </w:rPr>
        <w:t>32</w:t>
      </w:r>
      <w:r w:rsidRPr="00215FF5">
        <w:rPr>
          <w:rFonts w:ascii="Times New Roman" w:eastAsia="Times New Roman" w:hAnsi="Times New Roman" w:cs="Times New Roman"/>
          <w:color w:val="222222"/>
          <w:sz w:val="26"/>
          <w:szCs w:val="24"/>
          <w:lang w:eastAsia="ru-RU"/>
        </w:rPr>
        <w:t>. При неудовлетворительной сдаче квалификационного экзамена заявление о проведении повторного квалификационного экзамена может быть подано не ранее чем через один год после проведения предыдущего экзамена.</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В этом случае квалификационный экзамен должен быть проведен не позднее чем через три месяца после подачи муниципальным служащим соответствующего заявления.</w:t>
      </w:r>
    </w:p>
    <w:p w:rsidR="00D22FC1" w:rsidRPr="00215FF5" w:rsidRDefault="00D22FC1" w:rsidP="00D22FC1">
      <w:pPr>
        <w:shd w:val="clear" w:color="auto" w:fill="FFFFFF"/>
        <w:spacing w:after="0" w:line="240" w:lineRule="auto"/>
        <w:ind w:firstLine="540"/>
        <w:jc w:val="both"/>
        <w:rPr>
          <w:rFonts w:ascii="Times New Roman" w:eastAsia="Times New Roman" w:hAnsi="Times New Roman" w:cs="Times New Roman"/>
          <w:color w:val="222222"/>
          <w:sz w:val="26"/>
          <w:szCs w:val="24"/>
          <w:lang w:eastAsia="ru-RU"/>
        </w:rPr>
      </w:pPr>
    </w:p>
    <w:p w:rsidR="00D22FC1" w:rsidRPr="00215FF5" w:rsidRDefault="00D22FC1" w:rsidP="00D22FC1">
      <w:pPr>
        <w:shd w:val="clear" w:color="auto" w:fill="FFFFFF"/>
        <w:spacing w:after="0" w:line="240" w:lineRule="auto"/>
        <w:rPr>
          <w:rFonts w:ascii="Times New Roman" w:eastAsia="Times New Roman" w:hAnsi="Times New Roman" w:cs="Times New Roman"/>
          <w:color w:val="222222"/>
          <w:sz w:val="26"/>
          <w:szCs w:val="24"/>
          <w:lang w:eastAsia="ru-RU"/>
        </w:rPr>
      </w:pPr>
      <w:r w:rsidRPr="00215FF5">
        <w:rPr>
          <w:rFonts w:ascii="Times New Roman" w:eastAsia="Times New Roman" w:hAnsi="Times New Roman" w:cs="Times New Roman"/>
          <w:color w:val="222222"/>
          <w:sz w:val="26"/>
          <w:szCs w:val="24"/>
          <w:lang w:eastAsia="ru-RU"/>
        </w:rPr>
        <w:t>  </w:t>
      </w:r>
    </w:p>
    <w:p w:rsidR="00D22FC1" w:rsidRPr="00215FF5" w:rsidRDefault="00D22FC1" w:rsidP="00D22FC1">
      <w:pPr>
        <w:spacing w:after="0"/>
        <w:rPr>
          <w:rFonts w:ascii="Times New Roman" w:hAnsi="Times New Roman" w:cs="Times New Roman"/>
          <w:sz w:val="26"/>
          <w:szCs w:val="24"/>
          <w:lang w:eastAsia="en-US"/>
        </w:rPr>
      </w:pP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 xml:space="preserve">Председатель </w:t>
      </w: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 xml:space="preserve">контрольно-счетной </w:t>
      </w:r>
    </w:p>
    <w:p w:rsidR="00D22FC1" w:rsidRDefault="00D22FC1" w:rsidP="00D22FC1">
      <w:pPr>
        <w:spacing w:after="0" w:line="240" w:lineRule="auto"/>
        <w:ind w:firstLine="709"/>
        <w:jc w:val="both"/>
        <w:rPr>
          <w:rFonts w:ascii="Times New Roman" w:hAnsi="Times New Roman" w:cs="Times New Roman"/>
          <w:sz w:val="26"/>
          <w:szCs w:val="24"/>
        </w:rPr>
      </w:pPr>
      <w:r>
        <w:rPr>
          <w:rFonts w:ascii="Times New Roman" w:hAnsi="Times New Roman" w:cs="Times New Roman"/>
          <w:sz w:val="26"/>
          <w:szCs w:val="24"/>
        </w:rPr>
        <w:t>палаты города Сорска</w:t>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r>
      <w:r>
        <w:rPr>
          <w:rFonts w:ascii="Times New Roman" w:hAnsi="Times New Roman" w:cs="Times New Roman"/>
          <w:sz w:val="26"/>
          <w:szCs w:val="24"/>
        </w:rPr>
        <w:tab/>
        <w:t>Л.В. Абрамченко</w:t>
      </w: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pacing w:after="0" w:line="240" w:lineRule="auto"/>
        <w:ind w:firstLine="709"/>
        <w:jc w:val="both"/>
        <w:rPr>
          <w:rFonts w:ascii="Times New Roman" w:hAnsi="Times New Roman" w:cs="Times New Roman"/>
          <w:sz w:val="26"/>
          <w:szCs w:val="24"/>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Default="00D22FC1" w:rsidP="00D22FC1">
      <w:pPr>
        <w:shd w:val="clear" w:color="auto" w:fill="FFFFFF"/>
        <w:spacing w:after="0" w:line="240" w:lineRule="auto"/>
        <w:jc w:val="right"/>
        <w:rPr>
          <w:rFonts w:ascii="Times New Roman" w:eastAsia="Times New Roman" w:hAnsi="Times New Roman" w:cs="Times New Roman"/>
          <w:color w:val="222222"/>
          <w:sz w:val="26"/>
          <w:szCs w:val="24"/>
          <w:lang w:eastAsia="ru-RU"/>
        </w:rPr>
      </w:pP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lastRenderedPageBreak/>
        <w:t>Приложение № 1</w:t>
      </w:r>
    </w:p>
    <w:p w:rsidR="00D22FC1" w:rsidRPr="00445A5D" w:rsidRDefault="00D22FC1" w:rsidP="00D22FC1">
      <w:pPr>
        <w:spacing w:after="0" w:line="240" w:lineRule="auto"/>
        <w:ind w:firstLine="708"/>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к </w:t>
      </w:r>
      <w:r w:rsidR="00445A5D">
        <w:rPr>
          <w:rFonts w:ascii="Times New Roman" w:eastAsia="Times New Roman" w:hAnsi="Times New Roman" w:cs="Times New Roman"/>
          <w:color w:val="222222"/>
          <w:sz w:val="24"/>
          <w:szCs w:val="24"/>
          <w:lang w:eastAsia="ru-RU"/>
        </w:rPr>
        <w:t>П</w:t>
      </w:r>
      <w:r w:rsidRPr="00445A5D">
        <w:rPr>
          <w:rFonts w:ascii="Times New Roman" w:eastAsia="Times New Roman" w:hAnsi="Times New Roman" w:cs="Times New Roman"/>
          <w:color w:val="222222"/>
          <w:sz w:val="24"/>
          <w:szCs w:val="24"/>
          <w:lang w:eastAsia="ru-RU"/>
        </w:rPr>
        <w:t>оложению о порядке сдачи</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 квалификационного экзамена</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и присвоение классных чинов лицам, </w:t>
      </w:r>
      <w:r w:rsidRPr="00445A5D">
        <w:rPr>
          <w:rFonts w:ascii="Times New Roman" w:eastAsia="Times New Roman" w:hAnsi="Times New Roman" w:cs="Times New Roman"/>
          <w:color w:val="222222"/>
          <w:sz w:val="24"/>
          <w:szCs w:val="24"/>
          <w:lang w:eastAsia="ru-RU"/>
        </w:rPr>
        <w:br/>
        <w:t xml:space="preserve">замещающим должности муниципальной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службы, муниципальными служащими</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 контрольно-счетной палаты города Сорска </w:t>
      </w:r>
    </w:p>
    <w:p w:rsidR="00D22FC1" w:rsidRPr="00445A5D" w:rsidRDefault="00D22FC1" w:rsidP="00D22FC1">
      <w:pPr>
        <w:spacing w:after="0" w:line="240" w:lineRule="auto"/>
        <w:ind w:firstLine="709"/>
        <w:jc w:val="right"/>
        <w:rPr>
          <w:rFonts w:ascii="Times New Roman" w:hAnsi="Times New Roman" w:cs="Times New Roman"/>
          <w:sz w:val="24"/>
          <w:szCs w:val="24"/>
        </w:rPr>
      </w:pP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УТВЕРЖДАЮ</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Председатель </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контрольно-счетной </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палаты города Сорска</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___________Л.В. Абрамченко</w:t>
      </w:r>
    </w:p>
    <w:p w:rsidR="00D22FC1" w:rsidRPr="00445A5D" w:rsidRDefault="00D22FC1" w:rsidP="00D22FC1">
      <w:pPr>
        <w:spacing w:after="0"/>
        <w:jc w:val="right"/>
        <w:rPr>
          <w:rFonts w:ascii="Times New Roman" w:hAnsi="Times New Roman" w:cs="Times New Roman"/>
          <w:sz w:val="24"/>
          <w:szCs w:val="24"/>
        </w:rPr>
      </w:pPr>
      <w:r w:rsidRPr="00445A5D">
        <w:rPr>
          <w:rFonts w:ascii="Times New Roman" w:hAnsi="Times New Roman" w:cs="Times New Roman"/>
          <w:sz w:val="24"/>
          <w:szCs w:val="24"/>
        </w:rPr>
        <w:t xml:space="preserve">«___»___________________ </w:t>
      </w:r>
      <w:proofErr w:type="gramStart"/>
      <w:r w:rsidRPr="00445A5D">
        <w:rPr>
          <w:rFonts w:ascii="Times New Roman" w:hAnsi="Times New Roman" w:cs="Times New Roman"/>
          <w:sz w:val="24"/>
          <w:szCs w:val="24"/>
        </w:rPr>
        <w:t>г</w:t>
      </w:r>
      <w:proofErr w:type="gramEnd"/>
      <w:r w:rsidRPr="00445A5D">
        <w:rPr>
          <w:rFonts w:ascii="Times New Roman" w:hAnsi="Times New Roman" w:cs="Times New Roman"/>
          <w:sz w:val="24"/>
          <w:szCs w:val="24"/>
        </w:rPr>
        <w:t>.</w:t>
      </w:r>
    </w:p>
    <w:p w:rsidR="00D22FC1" w:rsidRPr="00445A5D" w:rsidRDefault="00D22FC1" w:rsidP="00D22FC1">
      <w:pPr>
        <w:spacing w:after="0"/>
        <w:jc w:val="center"/>
        <w:rPr>
          <w:rFonts w:ascii="Times New Roman" w:hAnsi="Times New Roman" w:cs="Times New Roman"/>
          <w:b/>
          <w:sz w:val="24"/>
          <w:szCs w:val="24"/>
        </w:rPr>
      </w:pPr>
    </w:p>
    <w:p w:rsidR="00D22FC1" w:rsidRPr="00445A5D" w:rsidRDefault="00D22FC1" w:rsidP="00D22FC1">
      <w:pPr>
        <w:spacing w:after="0"/>
        <w:jc w:val="center"/>
        <w:rPr>
          <w:rFonts w:ascii="Times New Roman" w:hAnsi="Times New Roman" w:cs="Times New Roman"/>
          <w:b/>
          <w:sz w:val="24"/>
          <w:szCs w:val="24"/>
        </w:rPr>
      </w:pPr>
      <w:r w:rsidRPr="00445A5D">
        <w:rPr>
          <w:rFonts w:ascii="Times New Roman" w:hAnsi="Times New Roman" w:cs="Times New Roman"/>
          <w:b/>
          <w:sz w:val="24"/>
          <w:szCs w:val="24"/>
        </w:rPr>
        <w:t>ОТЗЫВ</w:t>
      </w:r>
    </w:p>
    <w:p w:rsidR="00D22FC1" w:rsidRPr="00445A5D" w:rsidRDefault="00D22FC1" w:rsidP="00D22FC1">
      <w:pPr>
        <w:spacing w:after="0"/>
        <w:jc w:val="center"/>
        <w:rPr>
          <w:rFonts w:ascii="Times New Roman" w:hAnsi="Times New Roman" w:cs="Times New Roman"/>
          <w:sz w:val="24"/>
          <w:szCs w:val="24"/>
        </w:rPr>
      </w:pPr>
      <w:r w:rsidRPr="00445A5D">
        <w:rPr>
          <w:rFonts w:ascii="Times New Roman" w:hAnsi="Times New Roman" w:cs="Times New Roman"/>
          <w:sz w:val="24"/>
          <w:szCs w:val="24"/>
        </w:rPr>
        <w:t>об уровне знаний, навыков и умений (профессиональном уровне) муниципального служащего и о возможности присвоения ему классного чина</w:t>
      </w:r>
    </w:p>
    <w:p w:rsidR="00D22FC1" w:rsidRPr="00445A5D" w:rsidRDefault="00D22FC1" w:rsidP="00D22FC1">
      <w:pPr>
        <w:spacing w:after="0"/>
        <w:jc w:val="center"/>
        <w:rPr>
          <w:rFonts w:ascii="Times New Roman" w:hAnsi="Times New Roman" w:cs="Times New Roman"/>
          <w:sz w:val="24"/>
          <w:szCs w:val="24"/>
        </w:rPr>
      </w:pP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1. Фамилия, имя, отчество_______________________________________________</w:t>
      </w:r>
    </w:p>
    <w:p w:rsidR="00D22FC1" w:rsidRPr="00445A5D" w:rsidRDefault="00D22FC1" w:rsidP="00D22FC1">
      <w:pPr>
        <w:pStyle w:val="ConsPlusNonformat"/>
        <w:widowControl/>
        <w:jc w:val="both"/>
        <w:rPr>
          <w:rFonts w:ascii="Times New Roman" w:hAnsi="Times New Roman" w:cs="Times New Roman"/>
          <w:sz w:val="24"/>
          <w:szCs w:val="24"/>
        </w:rPr>
      </w:pP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2. Замещаемая  должность  муниципальной  службы  на  момент проведения аттестации, дата назначения на эту должность _____________________________________________________________________</w:t>
      </w: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 xml:space="preserve">    </w:t>
      </w: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 xml:space="preserve">3.  Образование: _______________________________________________________ </w:t>
      </w: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 xml:space="preserve">          (когда и какую образовательную организацию окончил, специальность или направление подготовки, квалификация)</w:t>
      </w:r>
    </w:p>
    <w:p w:rsidR="00D22FC1" w:rsidRPr="00445A5D" w:rsidRDefault="00D22FC1" w:rsidP="00D22FC1">
      <w:pPr>
        <w:pStyle w:val="ConsPlusNonformat"/>
        <w:widowControl/>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rPr>
      </w:pPr>
      <w:r w:rsidRPr="00445A5D">
        <w:rPr>
          <w:rFonts w:ascii="Times New Roman" w:hAnsi="Times New Roman" w:cs="Times New Roman"/>
          <w:sz w:val="24"/>
          <w:szCs w:val="24"/>
        </w:rPr>
        <w:t>4.  Стаж муниципальной службы___________________________________________</w:t>
      </w:r>
    </w:p>
    <w:p w:rsidR="00D22FC1" w:rsidRPr="00445A5D" w:rsidRDefault="00D22FC1" w:rsidP="00D22FC1">
      <w:pPr>
        <w:spacing w:after="0"/>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u w:val="single"/>
        </w:rPr>
      </w:pPr>
      <w:r w:rsidRPr="00445A5D">
        <w:rPr>
          <w:rFonts w:ascii="Times New Roman" w:hAnsi="Times New Roman" w:cs="Times New Roman"/>
          <w:sz w:val="24"/>
          <w:szCs w:val="24"/>
        </w:rPr>
        <w:t xml:space="preserve">5. Классный чин муниципальной службы и дата его присвоения___________________________________________________________ </w:t>
      </w:r>
    </w:p>
    <w:p w:rsidR="00D22FC1" w:rsidRPr="00445A5D" w:rsidRDefault="00D22FC1" w:rsidP="00D22FC1">
      <w:pPr>
        <w:spacing w:after="0"/>
        <w:jc w:val="both"/>
        <w:rPr>
          <w:rFonts w:ascii="Times New Roman" w:hAnsi="Times New Roman" w:cs="Times New Roman"/>
          <w:sz w:val="24"/>
          <w:szCs w:val="24"/>
          <w:u w:val="single"/>
        </w:rPr>
      </w:pPr>
    </w:p>
    <w:p w:rsidR="00D22FC1" w:rsidRPr="00445A5D" w:rsidRDefault="00D22FC1" w:rsidP="00D22FC1">
      <w:pPr>
        <w:spacing w:after="0"/>
        <w:jc w:val="both"/>
        <w:rPr>
          <w:rFonts w:ascii="Times New Roman" w:hAnsi="Times New Roman" w:cs="Times New Roman"/>
          <w:sz w:val="24"/>
          <w:szCs w:val="24"/>
          <w:u w:val="single"/>
        </w:rPr>
      </w:pPr>
      <w:r w:rsidRPr="00445A5D">
        <w:rPr>
          <w:rFonts w:ascii="Times New Roman" w:hAnsi="Times New Roman" w:cs="Times New Roman"/>
          <w:sz w:val="24"/>
          <w:szCs w:val="24"/>
        </w:rPr>
        <w:t>6. Решается вопрос о возможности присвоения классного чина _____________________________________________________________________</w:t>
      </w:r>
      <w:r w:rsidRPr="00445A5D">
        <w:rPr>
          <w:rFonts w:ascii="Times New Roman" w:hAnsi="Times New Roman" w:cs="Times New Roman"/>
          <w:sz w:val="24"/>
          <w:szCs w:val="24"/>
          <w:u w:val="single"/>
        </w:rPr>
        <w:t xml:space="preserve"> </w:t>
      </w:r>
    </w:p>
    <w:p w:rsidR="00D22FC1" w:rsidRPr="00445A5D" w:rsidRDefault="00D22FC1" w:rsidP="00D22FC1">
      <w:pPr>
        <w:pStyle w:val="ConsPlusNonformat"/>
        <w:widowControl/>
        <w:jc w:val="both"/>
        <w:rPr>
          <w:rFonts w:ascii="Times New Roman" w:hAnsi="Times New Roman" w:cs="Times New Roman"/>
          <w:sz w:val="24"/>
          <w:szCs w:val="24"/>
          <w:u w:val="single"/>
        </w:rPr>
      </w:pPr>
    </w:p>
    <w:p w:rsidR="00D22FC1" w:rsidRPr="00445A5D" w:rsidRDefault="00D22FC1" w:rsidP="00D22FC1">
      <w:pPr>
        <w:pStyle w:val="ConsPlusNonformat"/>
        <w:widowControl/>
        <w:jc w:val="both"/>
        <w:rPr>
          <w:rFonts w:ascii="Times New Roman" w:hAnsi="Times New Roman" w:cs="Times New Roman"/>
          <w:sz w:val="24"/>
          <w:szCs w:val="24"/>
        </w:rPr>
      </w:pPr>
      <w:r w:rsidRPr="00445A5D">
        <w:rPr>
          <w:rFonts w:ascii="Times New Roman" w:hAnsi="Times New Roman" w:cs="Times New Roman"/>
          <w:sz w:val="24"/>
          <w:szCs w:val="24"/>
        </w:rPr>
        <w:t>7.  Перечень  основных  вопросов  (документов),  в решении (разработке) которых муниципальный служащий принимал участие</w:t>
      </w:r>
    </w:p>
    <w:p w:rsidR="00D22FC1" w:rsidRPr="00445A5D" w:rsidRDefault="00D22FC1" w:rsidP="00D22FC1">
      <w:pPr>
        <w:pStyle w:val="ConsPlusNonformat"/>
        <w:widowControl/>
        <w:jc w:val="both"/>
        <w:rPr>
          <w:rFonts w:ascii="Times New Roman" w:hAnsi="Times New Roman" w:cs="Times New Roman"/>
          <w:sz w:val="24"/>
          <w:szCs w:val="24"/>
          <w:u w:val="single"/>
        </w:rPr>
      </w:pPr>
      <w:r w:rsidRPr="00445A5D">
        <w:rPr>
          <w:rFonts w:ascii="Times New Roman" w:hAnsi="Times New Roman" w:cs="Times New Roman"/>
          <w:sz w:val="24"/>
          <w:szCs w:val="24"/>
        </w:rPr>
        <w:tab/>
      </w:r>
    </w:p>
    <w:p w:rsidR="00D22FC1" w:rsidRPr="00445A5D" w:rsidRDefault="00D22FC1" w:rsidP="00D22FC1">
      <w:pPr>
        <w:pStyle w:val="ConsPlusNonformat"/>
        <w:jc w:val="both"/>
        <w:rPr>
          <w:rFonts w:ascii="Times New Roman" w:hAnsi="Times New Roman" w:cs="Times New Roman"/>
          <w:sz w:val="24"/>
          <w:szCs w:val="24"/>
        </w:rPr>
      </w:pPr>
      <w:r w:rsidRPr="00445A5D">
        <w:rPr>
          <w:rFonts w:ascii="Times New Roman" w:hAnsi="Times New Roman" w:cs="Times New Roman"/>
          <w:sz w:val="24"/>
          <w:szCs w:val="24"/>
        </w:rPr>
        <w:t>8. Мотивированная   оценка  профессиональных,  личностных  качеств  и результатов   профессиональной  служебной  деятельности  муниципального служащего:</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 xml:space="preserve">____________________        </w:t>
      </w:r>
      <w:r w:rsidRPr="00445A5D">
        <w:rPr>
          <w:rFonts w:ascii="Times New Roman" w:hAnsi="Times New Roman" w:cs="Times New Roman"/>
          <w:sz w:val="24"/>
          <w:szCs w:val="24"/>
          <w:u w:val="single"/>
        </w:rPr>
        <w:t xml:space="preserve">                   </w:t>
      </w:r>
      <w:r w:rsidRPr="00445A5D">
        <w:rPr>
          <w:rFonts w:ascii="Times New Roman" w:hAnsi="Times New Roman" w:cs="Times New Roman"/>
          <w:sz w:val="24"/>
          <w:szCs w:val="24"/>
        </w:rPr>
        <w:t>________________________________</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              (подпись)                             (Ф.И.О.)                                    (дата ознакомления)</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С отзывом </w:t>
      </w:r>
      <w:proofErr w:type="gramStart"/>
      <w:r w:rsidRPr="00445A5D">
        <w:rPr>
          <w:rFonts w:ascii="Times New Roman" w:hAnsi="Times New Roman" w:cs="Times New Roman"/>
          <w:sz w:val="24"/>
          <w:szCs w:val="24"/>
        </w:rPr>
        <w:t>ознакомлена</w:t>
      </w:r>
      <w:proofErr w:type="gramEnd"/>
      <w:r w:rsidRPr="00445A5D">
        <w:rPr>
          <w:rFonts w:ascii="Times New Roman" w:hAnsi="Times New Roman" w:cs="Times New Roman"/>
          <w:sz w:val="24"/>
          <w:szCs w:val="24"/>
        </w:rPr>
        <w:t xml:space="preserve"> </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 xml:space="preserve">______________________    _____________________     ________________ </w:t>
      </w:r>
    </w:p>
    <w:p w:rsidR="00D22FC1" w:rsidRPr="00445A5D" w:rsidRDefault="00D22FC1" w:rsidP="00D22FC1">
      <w:pPr>
        <w:spacing w:after="0"/>
        <w:rPr>
          <w:rFonts w:ascii="Times New Roman" w:hAnsi="Times New Roman" w:cs="Times New Roman"/>
          <w:sz w:val="24"/>
          <w:szCs w:val="24"/>
        </w:rPr>
      </w:pPr>
      <w:r w:rsidRPr="00445A5D">
        <w:rPr>
          <w:rFonts w:ascii="Times New Roman" w:hAnsi="Times New Roman" w:cs="Times New Roman"/>
          <w:sz w:val="24"/>
          <w:szCs w:val="24"/>
        </w:rPr>
        <w:tab/>
        <w:t xml:space="preserve">              (подпись)                                     (Ф.И.О.)                                    (дата ознакомления)</w:t>
      </w:r>
    </w:p>
    <w:p w:rsidR="00D22FC1" w:rsidRPr="00445A5D" w:rsidRDefault="00D22FC1"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445A5D" w:rsidRDefault="00445A5D"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right"/>
        <w:outlineLvl w:val="0"/>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lastRenderedPageBreak/>
        <w:t>Приложение № 2</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к </w:t>
      </w:r>
      <w:r w:rsidR="00445A5D">
        <w:rPr>
          <w:rFonts w:ascii="Times New Roman" w:eastAsia="Times New Roman" w:hAnsi="Times New Roman" w:cs="Times New Roman"/>
          <w:sz w:val="24"/>
          <w:szCs w:val="24"/>
          <w:lang w:eastAsia="ru-RU"/>
        </w:rPr>
        <w:t>П</w:t>
      </w:r>
      <w:r w:rsidRPr="00445A5D">
        <w:rPr>
          <w:rFonts w:ascii="Times New Roman" w:eastAsia="Times New Roman" w:hAnsi="Times New Roman" w:cs="Times New Roman"/>
          <w:sz w:val="24"/>
          <w:szCs w:val="24"/>
          <w:lang w:eastAsia="ru-RU"/>
        </w:rPr>
        <w:t>оложению о порядке сдачи</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квалификационного экзамена</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и присвоение классных чинов лицам, </w:t>
      </w:r>
      <w:r w:rsidRPr="00445A5D">
        <w:rPr>
          <w:rFonts w:ascii="Times New Roman" w:eastAsia="Times New Roman" w:hAnsi="Times New Roman" w:cs="Times New Roman"/>
          <w:color w:val="222222"/>
          <w:sz w:val="24"/>
          <w:szCs w:val="24"/>
          <w:lang w:eastAsia="ru-RU"/>
        </w:rPr>
        <w:br/>
        <w:t xml:space="preserve">замещающим должности муниципальной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службы, муниципальными служащими </w:t>
      </w:r>
    </w:p>
    <w:p w:rsidR="00D22FC1" w:rsidRPr="00445A5D" w:rsidRDefault="00D22FC1" w:rsidP="00D22FC1">
      <w:pPr>
        <w:shd w:val="clear" w:color="auto" w:fill="FFFFFF"/>
        <w:spacing w:after="0" w:line="240" w:lineRule="auto"/>
        <w:jc w:val="right"/>
        <w:rPr>
          <w:rFonts w:ascii="Times New Roman" w:eastAsia="Times New Roman" w:hAnsi="Times New Roman" w:cs="Times New Roman"/>
          <w:color w:val="222222"/>
          <w:sz w:val="24"/>
          <w:szCs w:val="24"/>
          <w:lang w:eastAsia="ru-RU"/>
        </w:rPr>
      </w:pPr>
      <w:r w:rsidRPr="00445A5D">
        <w:rPr>
          <w:rFonts w:ascii="Times New Roman" w:eastAsia="Times New Roman" w:hAnsi="Times New Roman" w:cs="Times New Roman"/>
          <w:color w:val="222222"/>
          <w:sz w:val="24"/>
          <w:szCs w:val="24"/>
          <w:lang w:eastAsia="ru-RU"/>
        </w:rPr>
        <w:t xml:space="preserve">контрольно-счетной палаты города Сорска </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и оценки их знаний,</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навыков и умений</w:t>
      </w:r>
    </w:p>
    <w:p w:rsidR="00D22FC1" w:rsidRPr="00445A5D" w:rsidRDefault="00D22FC1" w:rsidP="00D22FC1">
      <w:pPr>
        <w:suppressAutoHyphens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(профессионального уровня)</w:t>
      </w:r>
    </w:p>
    <w:p w:rsidR="00D22FC1" w:rsidRPr="00445A5D" w:rsidRDefault="00D22FC1" w:rsidP="00D22FC1">
      <w:pPr>
        <w:suppressAutoHyphens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Экзаменационный лист</w:t>
      </w: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муниципального служащего</w:t>
      </w:r>
    </w:p>
    <w:p w:rsidR="00D22FC1" w:rsidRPr="00445A5D" w:rsidRDefault="00D22FC1" w:rsidP="00D22FC1">
      <w:pPr>
        <w:suppressAutoHyphens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 Фамилия, имя, отчество 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2. Год, число и месяц рождения 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3. Сведения  о  профессиональном  образовании,   наличии    </w:t>
      </w:r>
      <w:proofErr w:type="gramStart"/>
      <w:r w:rsidRPr="00445A5D">
        <w:rPr>
          <w:rFonts w:ascii="Times New Roman" w:eastAsia="Times New Roman" w:hAnsi="Times New Roman" w:cs="Times New Roman"/>
          <w:sz w:val="24"/>
          <w:szCs w:val="24"/>
          <w:lang w:eastAsia="ru-RU"/>
        </w:rPr>
        <w:t>ученой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степени, ученого звания 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 xml:space="preserve">(когда и какую образовательную </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организацию окончил, квалификация по специальности или </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направлению подготовки, ученая степень, ученое звание)</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4.  Сведения о дополнительном профессиональном образовании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445A5D">
        <w:rPr>
          <w:rFonts w:ascii="Times New Roman" w:eastAsia="Times New Roman" w:hAnsi="Times New Roman" w:cs="Times New Roman"/>
          <w:sz w:val="24"/>
          <w:szCs w:val="24"/>
          <w:lang w:eastAsia="ru-RU"/>
        </w:rPr>
        <w:t>(документы о квалификации, подтверждающие повышение или присвоение</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квалификации по результатам </w:t>
      </w:r>
      <w:proofErr w:type="gramStart"/>
      <w:r w:rsidRPr="00445A5D">
        <w:rPr>
          <w:rFonts w:ascii="Times New Roman" w:eastAsia="Times New Roman" w:hAnsi="Times New Roman" w:cs="Times New Roman"/>
          <w:sz w:val="24"/>
          <w:szCs w:val="24"/>
          <w:lang w:eastAsia="ru-RU"/>
        </w:rPr>
        <w:t>дополнительного</w:t>
      </w:r>
      <w:proofErr w:type="gramEnd"/>
      <w:r w:rsidRPr="00445A5D">
        <w:rPr>
          <w:rFonts w:ascii="Times New Roman" w:eastAsia="Times New Roman" w:hAnsi="Times New Roman" w:cs="Times New Roman"/>
          <w:sz w:val="24"/>
          <w:szCs w:val="24"/>
          <w:lang w:eastAsia="ru-RU"/>
        </w:rPr>
        <w:t xml:space="preserve"> профессионального</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образования (удостоверение о повышении квалификации, диплом</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о профессиональной переподготовке)</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5. Замещаемая  должность  муниципальной  службы  на день  проведения  квалификационного  экзамена и дата назначения на эту должность 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6. Стаж  муниципальной службы__________________________________________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7. Общий трудовой стаж 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8. Классный чин муниципальной службы 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(наименование классного чина и дата его присвоения)</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9. Вопросы  к  государственному  гражданскому служащему и  краткие ответы на них 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10. Замечания    и    предложения,    высказанные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комиссией 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11. Предложения, высказанные муниципальным  служащим</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12. Оценка знаний,  навыков  и  умений (профессионального  уровня) служащего    по    результатам квалификационного экзамена 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lastRenderedPageBreak/>
        <w:t>(признать, что муниципальный служащий сдал квалификационный экзамен, и рекомендовать его для присвоения классного чина муниципальной службы;</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признать, что муниципальный служащий не сдал квалификационный экзамен)</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13. Количественный состав аттестационной (конкурсной) комиссии 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На заседании присутствовало ___ членов </w:t>
      </w:r>
      <w:proofErr w:type="gramStart"/>
      <w:r w:rsidRPr="00445A5D">
        <w:rPr>
          <w:rFonts w:ascii="Times New Roman" w:eastAsia="Times New Roman" w:hAnsi="Times New Roman" w:cs="Times New Roman"/>
          <w:sz w:val="24"/>
          <w:szCs w:val="24"/>
          <w:lang w:eastAsia="ru-RU"/>
        </w:rPr>
        <w:t>аттестационной</w:t>
      </w:r>
      <w:proofErr w:type="gramEnd"/>
      <w:r w:rsidRPr="00445A5D">
        <w:rPr>
          <w:rFonts w:ascii="Times New Roman" w:eastAsia="Times New Roman" w:hAnsi="Times New Roman" w:cs="Times New Roman"/>
          <w:sz w:val="24"/>
          <w:szCs w:val="24"/>
          <w:lang w:eastAsia="ru-RU"/>
        </w:rPr>
        <w:t xml:space="preserve"> (конкурсной)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комиссии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Количество голосов за ____, против 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14. Примечания 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Председатель</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аттестационной (конкурсной)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Заместитель председателя</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аттестационной</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Секретарь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Члены </w:t>
      </w:r>
      <w:proofErr w:type="gramStart"/>
      <w:r w:rsidRPr="00445A5D">
        <w:rPr>
          <w:rFonts w:ascii="Times New Roman" w:eastAsia="Times New Roman" w:hAnsi="Times New Roman" w:cs="Times New Roman"/>
          <w:sz w:val="24"/>
          <w:szCs w:val="24"/>
          <w:lang w:eastAsia="ru-RU"/>
        </w:rPr>
        <w:t>аттестационной</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(конкурсной) комиссии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(подпись)     (расшифровка подписи)</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Дата проведения квалификационного экзамена</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__________________________________________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С экзаменационным листом ознакомился _____________________________</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r>
      <w:r w:rsidRPr="00445A5D">
        <w:rPr>
          <w:rFonts w:ascii="Times New Roman" w:eastAsia="Times New Roman" w:hAnsi="Times New Roman" w:cs="Times New Roman"/>
          <w:sz w:val="24"/>
          <w:szCs w:val="24"/>
          <w:lang w:eastAsia="ru-RU"/>
        </w:rPr>
        <w:tab/>
        <w:t xml:space="preserve">  </w:t>
      </w:r>
      <w:proofErr w:type="gramStart"/>
      <w:r w:rsidRPr="00445A5D">
        <w:rPr>
          <w:rFonts w:ascii="Times New Roman" w:eastAsia="Times New Roman" w:hAnsi="Times New Roman" w:cs="Times New Roman"/>
          <w:sz w:val="24"/>
          <w:szCs w:val="24"/>
          <w:lang w:eastAsia="ru-RU"/>
        </w:rPr>
        <w:t xml:space="preserve">(подпись государственного </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гражданского служащего,</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дата)</w:t>
      </w:r>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 xml:space="preserve">   </w:t>
      </w:r>
      <w:proofErr w:type="gramStart"/>
      <w:r w:rsidRPr="00445A5D">
        <w:rPr>
          <w:rFonts w:ascii="Times New Roman" w:eastAsia="Times New Roman" w:hAnsi="Times New Roman" w:cs="Times New Roman"/>
          <w:sz w:val="24"/>
          <w:szCs w:val="24"/>
          <w:lang w:eastAsia="ru-RU"/>
        </w:rPr>
        <w:t>(место для печати</w:t>
      </w:r>
      <w:proofErr w:type="gramEnd"/>
    </w:p>
    <w:p w:rsidR="00D22FC1" w:rsidRPr="00445A5D" w:rsidRDefault="00D22FC1" w:rsidP="00D22FC1">
      <w:pPr>
        <w:suppressAutoHyphens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45A5D">
        <w:rPr>
          <w:rFonts w:ascii="Times New Roman" w:eastAsia="Times New Roman" w:hAnsi="Times New Roman" w:cs="Times New Roman"/>
          <w:sz w:val="24"/>
          <w:szCs w:val="24"/>
          <w:lang w:eastAsia="ru-RU"/>
        </w:rPr>
        <w:t>муниципального  органа)</w:t>
      </w:r>
    </w:p>
    <w:p w:rsidR="00D22FC1" w:rsidRPr="00445A5D" w:rsidRDefault="00D22FC1" w:rsidP="00D22FC1">
      <w:pPr>
        <w:spacing w:after="0" w:line="240" w:lineRule="auto"/>
        <w:jc w:val="both"/>
        <w:rPr>
          <w:rFonts w:ascii="Times New Roman" w:hAnsi="Times New Roman" w:cs="Times New Roman"/>
          <w:sz w:val="24"/>
          <w:szCs w:val="24"/>
        </w:rPr>
      </w:pPr>
    </w:p>
    <w:p w:rsidR="00AD281E" w:rsidRPr="00445A5D" w:rsidRDefault="00AD281E">
      <w:pPr>
        <w:rPr>
          <w:rFonts w:ascii="Times New Roman" w:hAnsi="Times New Roman" w:cs="Times New Roman"/>
          <w:sz w:val="24"/>
          <w:szCs w:val="24"/>
        </w:rPr>
      </w:pPr>
    </w:p>
    <w:sectPr w:rsidR="00AD281E" w:rsidRPr="00445A5D" w:rsidSect="00275387">
      <w:pgSz w:w="11906" w:h="16838"/>
      <w:pgMar w:top="540"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22FC1"/>
    <w:rsid w:val="00146117"/>
    <w:rsid w:val="00445A5D"/>
    <w:rsid w:val="005B7DDD"/>
    <w:rsid w:val="00600D71"/>
    <w:rsid w:val="00A500D8"/>
    <w:rsid w:val="00AD281E"/>
    <w:rsid w:val="00AE44FC"/>
    <w:rsid w:val="00AF7925"/>
    <w:rsid w:val="00BB45DA"/>
    <w:rsid w:val="00D22FC1"/>
    <w:rsid w:val="00ED4A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FC1"/>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D22F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BB45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761027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3349</Words>
  <Characters>19094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Люда</dc:creator>
  <cp:lastModifiedBy>Елена</cp:lastModifiedBy>
  <cp:revision>6</cp:revision>
  <cp:lastPrinted>2017-01-26T09:41:00Z</cp:lastPrinted>
  <dcterms:created xsi:type="dcterms:W3CDTF">2017-01-25T04:56:00Z</dcterms:created>
  <dcterms:modified xsi:type="dcterms:W3CDTF">2017-01-26T09:46:00Z</dcterms:modified>
</cp:coreProperties>
</file>